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7D" w:rsidRDefault="005B787D" w:rsidP="005B787D">
      <w:pPr>
        <w:jc w:val="center"/>
        <w:rPr>
          <w:sz w:val="28"/>
        </w:rPr>
      </w:pPr>
      <w:r>
        <w:rPr>
          <w:sz w:val="28"/>
        </w:rPr>
        <w:t xml:space="preserve">Администрация сельского поселения </w:t>
      </w:r>
      <w:proofErr w:type="spellStart"/>
      <w:r>
        <w:rPr>
          <w:sz w:val="28"/>
        </w:rPr>
        <w:t>Енгалышевский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</w:t>
      </w:r>
    </w:p>
    <w:p w:rsidR="005B787D" w:rsidRDefault="005B787D" w:rsidP="005B787D">
      <w:pPr>
        <w:jc w:val="center"/>
        <w:rPr>
          <w:sz w:val="28"/>
        </w:rPr>
      </w:pPr>
    </w:p>
    <w:p w:rsidR="005B787D" w:rsidRDefault="005B787D" w:rsidP="005B787D">
      <w:pPr>
        <w:jc w:val="center"/>
        <w:rPr>
          <w:sz w:val="28"/>
        </w:rPr>
      </w:pPr>
    </w:p>
    <w:p w:rsidR="005B787D" w:rsidRDefault="005B787D" w:rsidP="005B787D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5B787D" w:rsidRDefault="005B787D" w:rsidP="005B787D">
      <w:pPr>
        <w:jc w:val="center"/>
        <w:rPr>
          <w:sz w:val="28"/>
        </w:rPr>
      </w:pPr>
      <w:r>
        <w:rPr>
          <w:sz w:val="28"/>
        </w:rPr>
        <w:t>7 ноября 2013 года № 53</w:t>
      </w:r>
    </w:p>
    <w:p w:rsidR="005B787D" w:rsidRDefault="005B787D" w:rsidP="005B787D">
      <w:pPr>
        <w:jc w:val="both"/>
      </w:pPr>
    </w:p>
    <w:p w:rsidR="005B787D" w:rsidRDefault="005B787D" w:rsidP="005B787D">
      <w:pPr>
        <w:rPr>
          <w:sz w:val="28"/>
        </w:rPr>
      </w:pPr>
    </w:p>
    <w:p w:rsidR="005B787D" w:rsidRPr="005B787D" w:rsidRDefault="005B787D" w:rsidP="005B787D">
      <w:pPr>
        <w:jc w:val="center"/>
        <w:rPr>
          <w:sz w:val="28"/>
          <w:szCs w:val="28"/>
        </w:rPr>
      </w:pPr>
      <w:r w:rsidRPr="005B787D">
        <w:rPr>
          <w:sz w:val="28"/>
          <w:szCs w:val="28"/>
        </w:rPr>
        <w:t>О комиссии по предупреждению и ликвидации</w:t>
      </w:r>
    </w:p>
    <w:p w:rsidR="005B787D" w:rsidRPr="005B787D" w:rsidRDefault="005B787D" w:rsidP="005B787D">
      <w:pPr>
        <w:jc w:val="center"/>
        <w:rPr>
          <w:sz w:val="28"/>
          <w:szCs w:val="28"/>
        </w:rPr>
      </w:pPr>
      <w:r w:rsidRPr="005B787D">
        <w:rPr>
          <w:sz w:val="28"/>
          <w:szCs w:val="28"/>
        </w:rPr>
        <w:t>чрезвычайных ситуаций и обеспечению пожарной безопасности</w:t>
      </w:r>
    </w:p>
    <w:p w:rsidR="005B787D" w:rsidRPr="005B787D" w:rsidRDefault="005B787D" w:rsidP="005B787D">
      <w:pPr>
        <w:rPr>
          <w:sz w:val="28"/>
          <w:szCs w:val="28"/>
        </w:rPr>
      </w:pPr>
      <w:r w:rsidRPr="005B787D">
        <w:rPr>
          <w:sz w:val="28"/>
          <w:szCs w:val="28"/>
        </w:rPr>
        <w:t xml:space="preserve">               </w:t>
      </w:r>
    </w:p>
    <w:p w:rsidR="005B787D" w:rsidRPr="005B787D" w:rsidRDefault="005B787D" w:rsidP="005B787D">
      <w:pPr>
        <w:rPr>
          <w:sz w:val="28"/>
          <w:szCs w:val="28"/>
        </w:rPr>
      </w:pPr>
    </w:p>
    <w:p w:rsidR="005B787D" w:rsidRPr="00926DAA" w:rsidRDefault="005B787D" w:rsidP="005B787D">
      <w:pPr>
        <w:pStyle w:val="2"/>
        <w:spacing w:after="0" w:line="240" w:lineRule="auto"/>
        <w:jc w:val="both"/>
        <w:rPr>
          <w:sz w:val="28"/>
          <w:szCs w:val="28"/>
        </w:rPr>
      </w:pPr>
      <w:r w:rsidRPr="00926DAA">
        <w:rPr>
          <w:sz w:val="28"/>
          <w:szCs w:val="28"/>
        </w:rPr>
        <w:tab/>
        <w:t>Во исполнение Закона Республики Башкортостан «О защите населения и территорий от чрезвычайных ситуаций природного и техногенного характера» и Постановления Правительства Республики Башкортостан № 294 от 30 декабря 2005 г. «О Башкирской территориальной подсистеме единой государственной системы предупреждения и л</w:t>
      </w:r>
      <w:r w:rsidRPr="00926DAA">
        <w:rPr>
          <w:sz w:val="28"/>
          <w:szCs w:val="28"/>
        </w:rPr>
        <w:t>и</w:t>
      </w:r>
      <w:r w:rsidRPr="00926DAA">
        <w:rPr>
          <w:sz w:val="28"/>
          <w:szCs w:val="28"/>
        </w:rPr>
        <w:t>квидации чрезвычайных ситуации»</w:t>
      </w:r>
    </w:p>
    <w:p w:rsidR="005B787D" w:rsidRPr="005B787D" w:rsidRDefault="005B787D" w:rsidP="005B787D">
      <w:pPr>
        <w:rPr>
          <w:sz w:val="28"/>
          <w:szCs w:val="28"/>
        </w:rPr>
      </w:pPr>
      <w:proofErr w:type="gramStart"/>
      <w:r w:rsidRPr="005B787D">
        <w:rPr>
          <w:sz w:val="28"/>
          <w:szCs w:val="28"/>
        </w:rPr>
        <w:t>П</w:t>
      </w:r>
      <w:proofErr w:type="gramEnd"/>
      <w:r w:rsidRPr="005B787D">
        <w:rPr>
          <w:sz w:val="28"/>
          <w:szCs w:val="28"/>
        </w:rPr>
        <w:t xml:space="preserve"> О С Т А Н О В Л Я Ю:</w:t>
      </w:r>
    </w:p>
    <w:p w:rsidR="005B787D" w:rsidRPr="00926DAA" w:rsidRDefault="005B787D" w:rsidP="005B7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26DAA">
        <w:rPr>
          <w:sz w:val="28"/>
          <w:szCs w:val="28"/>
        </w:rPr>
        <w:t>1. Утвердить:</w:t>
      </w:r>
    </w:p>
    <w:p w:rsidR="005B787D" w:rsidRPr="00926DAA" w:rsidRDefault="005B787D" w:rsidP="005B78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926DAA">
        <w:rPr>
          <w:sz w:val="28"/>
          <w:szCs w:val="28"/>
        </w:rPr>
        <w:t xml:space="preserve"> Положение о комиссии по предупреждению и ликвидации чрезвыча</w:t>
      </w:r>
      <w:r w:rsidRPr="00926DAA">
        <w:rPr>
          <w:sz w:val="28"/>
          <w:szCs w:val="28"/>
        </w:rPr>
        <w:t>й</w:t>
      </w:r>
      <w:r w:rsidRPr="00926DAA">
        <w:rPr>
          <w:sz w:val="28"/>
          <w:szCs w:val="28"/>
        </w:rPr>
        <w:t xml:space="preserve">ных ситуаций и обеспечению пожарной безопасности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(приложение № 1);</w:t>
      </w:r>
    </w:p>
    <w:p w:rsidR="005B787D" w:rsidRPr="00926DAA" w:rsidRDefault="005B787D" w:rsidP="005B78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926D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6DAA">
        <w:rPr>
          <w:sz w:val="28"/>
          <w:szCs w:val="28"/>
        </w:rPr>
        <w:t xml:space="preserve">состав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926DAA">
        <w:rPr>
          <w:sz w:val="28"/>
          <w:szCs w:val="28"/>
        </w:rPr>
        <w:t xml:space="preserve"> (пр</w:t>
      </w:r>
      <w:r w:rsidRPr="00926DAA">
        <w:rPr>
          <w:sz w:val="28"/>
          <w:szCs w:val="28"/>
        </w:rPr>
        <w:t>и</w:t>
      </w:r>
      <w:r w:rsidRPr="00926DAA">
        <w:rPr>
          <w:sz w:val="28"/>
          <w:szCs w:val="28"/>
        </w:rPr>
        <w:t>ложение № 2).</w:t>
      </w:r>
    </w:p>
    <w:p w:rsidR="005B787D" w:rsidRPr="00926DAA" w:rsidRDefault="005B787D" w:rsidP="005B78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</w:t>
      </w:r>
      <w:r w:rsidRPr="00926DAA">
        <w:rPr>
          <w:sz w:val="28"/>
          <w:szCs w:val="28"/>
        </w:rPr>
        <w:t xml:space="preserve">. </w:t>
      </w:r>
      <w:proofErr w:type="gramStart"/>
      <w:r w:rsidRPr="00926DAA">
        <w:rPr>
          <w:sz w:val="28"/>
          <w:szCs w:val="28"/>
        </w:rPr>
        <w:t>Контроль за</w:t>
      </w:r>
      <w:proofErr w:type="gramEnd"/>
      <w:r w:rsidRPr="00926DAA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B787D" w:rsidRDefault="005B787D" w:rsidP="005B787D">
      <w:pPr>
        <w:jc w:val="both"/>
        <w:rPr>
          <w:sz w:val="28"/>
          <w:szCs w:val="28"/>
        </w:rPr>
      </w:pPr>
    </w:p>
    <w:p w:rsidR="005B787D" w:rsidRDefault="005B787D" w:rsidP="005B787D">
      <w:pPr>
        <w:jc w:val="both"/>
        <w:rPr>
          <w:sz w:val="28"/>
          <w:szCs w:val="28"/>
        </w:rPr>
      </w:pPr>
    </w:p>
    <w:p w:rsidR="005B787D" w:rsidRDefault="005B787D" w:rsidP="005B787D">
      <w:pPr>
        <w:jc w:val="both"/>
        <w:rPr>
          <w:sz w:val="28"/>
          <w:szCs w:val="28"/>
        </w:rPr>
      </w:pPr>
    </w:p>
    <w:p w:rsidR="005B787D" w:rsidRDefault="005B787D" w:rsidP="005B787D">
      <w:pPr>
        <w:jc w:val="both"/>
        <w:rPr>
          <w:sz w:val="28"/>
          <w:szCs w:val="28"/>
        </w:rPr>
      </w:pPr>
    </w:p>
    <w:p w:rsidR="005B787D" w:rsidRDefault="005B787D" w:rsidP="005B787D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B787D" w:rsidRDefault="005B787D" w:rsidP="005B78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5B787D" w:rsidRDefault="005B787D" w:rsidP="005B78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5B787D" w:rsidRDefault="005B787D" w:rsidP="005B78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</w:t>
      </w:r>
    </w:p>
    <w:p w:rsidR="005B787D" w:rsidRPr="00926DAA" w:rsidRDefault="005B787D" w:rsidP="005B78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В.В. Ермолаев</w:t>
      </w:r>
    </w:p>
    <w:p w:rsidR="005B787D" w:rsidRDefault="005B787D" w:rsidP="005B787D">
      <w:pPr>
        <w:jc w:val="both"/>
        <w:rPr>
          <w:sz w:val="28"/>
        </w:rPr>
      </w:pPr>
    </w:p>
    <w:p w:rsidR="005B787D" w:rsidRDefault="005B787D" w:rsidP="005B787D">
      <w:pPr>
        <w:ind w:left="5580"/>
        <w:jc w:val="both"/>
        <w:rPr>
          <w:bCs/>
          <w:sz w:val="28"/>
        </w:rPr>
      </w:pPr>
    </w:p>
    <w:p w:rsidR="005B787D" w:rsidRDefault="005B787D" w:rsidP="005B787D">
      <w:pPr>
        <w:ind w:left="5580"/>
        <w:jc w:val="both"/>
        <w:rPr>
          <w:bCs/>
          <w:sz w:val="28"/>
        </w:rPr>
      </w:pPr>
    </w:p>
    <w:p w:rsidR="005B787D" w:rsidRDefault="005B787D" w:rsidP="005B787D">
      <w:pPr>
        <w:ind w:left="5580"/>
        <w:jc w:val="both"/>
        <w:rPr>
          <w:bCs/>
          <w:sz w:val="28"/>
        </w:rPr>
      </w:pPr>
    </w:p>
    <w:p w:rsidR="005B787D" w:rsidRDefault="005B787D" w:rsidP="005B787D">
      <w:pPr>
        <w:ind w:left="5580"/>
        <w:jc w:val="both"/>
        <w:rPr>
          <w:bCs/>
          <w:sz w:val="28"/>
        </w:rPr>
      </w:pPr>
    </w:p>
    <w:p w:rsidR="005B787D" w:rsidRDefault="005B787D" w:rsidP="005B787D">
      <w:pPr>
        <w:ind w:left="5580"/>
        <w:jc w:val="both"/>
        <w:rPr>
          <w:bCs/>
          <w:sz w:val="28"/>
        </w:rPr>
      </w:pPr>
    </w:p>
    <w:p w:rsidR="005B787D" w:rsidRDefault="005B787D" w:rsidP="005B787D">
      <w:pPr>
        <w:ind w:left="5580"/>
        <w:jc w:val="both"/>
        <w:rPr>
          <w:bCs/>
          <w:sz w:val="28"/>
        </w:rPr>
      </w:pPr>
    </w:p>
    <w:p w:rsidR="005B787D" w:rsidRDefault="005B787D" w:rsidP="005B787D">
      <w:pPr>
        <w:jc w:val="both"/>
        <w:rPr>
          <w:bCs/>
          <w:sz w:val="28"/>
        </w:rPr>
      </w:pPr>
    </w:p>
    <w:p w:rsidR="005B787D" w:rsidRDefault="005B787D" w:rsidP="005B787D">
      <w:pPr>
        <w:ind w:left="5580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Приложение </w:t>
      </w:r>
      <w:r>
        <w:rPr>
          <w:bCs/>
          <w:sz w:val="28"/>
          <w:lang w:val="tt-RU"/>
        </w:rPr>
        <w:t xml:space="preserve">№ </w:t>
      </w:r>
      <w:r>
        <w:rPr>
          <w:bCs/>
          <w:sz w:val="28"/>
        </w:rPr>
        <w:t>1</w:t>
      </w:r>
    </w:p>
    <w:p w:rsidR="005B787D" w:rsidRDefault="005B787D" w:rsidP="005B787D">
      <w:pPr>
        <w:ind w:left="5580"/>
        <w:jc w:val="both"/>
        <w:rPr>
          <w:bCs/>
          <w:sz w:val="28"/>
          <w:lang w:val="tt-RU"/>
        </w:rPr>
      </w:pPr>
      <w:r>
        <w:rPr>
          <w:bCs/>
          <w:sz w:val="28"/>
        </w:rPr>
        <w:t xml:space="preserve">к </w:t>
      </w:r>
      <w:r>
        <w:rPr>
          <w:bCs/>
          <w:sz w:val="28"/>
          <w:lang w:val="tt-RU"/>
        </w:rPr>
        <w:t>постановлению главы</w:t>
      </w:r>
    </w:p>
    <w:p w:rsidR="005B787D" w:rsidRDefault="005B787D" w:rsidP="005B787D">
      <w:pPr>
        <w:ind w:left="5580"/>
        <w:jc w:val="both"/>
        <w:rPr>
          <w:bCs/>
          <w:sz w:val="28"/>
          <w:lang w:val="tt-RU"/>
        </w:rPr>
      </w:pPr>
      <w:r>
        <w:rPr>
          <w:bCs/>
          <w:sz w:val="28"/>
          <w:lang w:val="tt-RU"/>
        </w:rPr>
        <w:t>сельского поселения</w:t>
      </w:r>
    </w:p>
    <w:p w:rsidR="005B787D" w:rsidRDefault="005B787D" w:rsidP="005B787D">
      <w:pPr>
        <w:ind w:left="5580"/>
        <w:jc w:val="both"/>
        <w:rPr>
          <w:bCs/>
          <w:sz w:val="28"/>
          <w:lang w:val="tt-RU"/>
        </w:rPr>
      </w:pPr>
      <w:r>
        <w:rPr>
          <w:bCs/>
          <w:sz w:val="28"/>
          <w:lang w:val="tt-RU"/>
        </w:rPr>
        <w:t>Енгалышевский сельсовет</w:t>
      </w:r>
    </w:p>
    <w:p w:rsidR="005B787D" w:rsidRDefault="005B787D" w:rsidP="005B787D">
      <w:pPr>
        <w:ind w:left="5580"/>
        <w:jc w:val="both"/>
        <w:rPr>
          <w:bCs/>
          <w:sz w:val="28"/>
          <w:lang w:val="tt-RU"/>
        </w:rPr>
      </w:pPr>
      <w:r>
        <w:rPr>
          <w:bCs/>
          <w:sz w:val="28"/>
          <w:lang w:val="tt-RU"/>
        </w:rPr>
        <w:t>муниципального района</w:t>
      </w:r>
    </w:p>
    <w:p w:rsidR="005B787D" w:rsidRDefault="005B787D" w:rsidP="005B787D">
      <w:pPr>
        <w:ind w:left="5580"/>
        <w:jc w:val="both"/>
        <w:rPr>
          <w:bCs/>
          <w:sz w:val="28"/>
          <w:lang w:val="tt-RU"/>
        </w:rPr>
      </w:pPr>
      <w:r>
        <w:rPr>
          <w:bCs/>
          <w:sz w:val="28"/>
          <w:lang w:val="tt-RU"/>
        </w:rPr>
        <w:t>Чишминский район</w:t>
      </w:r>
    </w:p>
    <w:p w:rsidR="005B787D" w:rsidRDefault="005B787D" w:rsidP="005B787D">
      <w:pPr>
        <w:ind w:left="5580"/>
        <w:jc w:val="both"/>
        <w:rPr>
          <w:bCs/>
          <w:sz w:val="28"/>
        </w:rPr>
      </w:pPr>
      <w:r>
        <w:rPr>
          <w:bCs/>
          <w:sz w:val="28"/>
          <w:lang w:val="tt-RU"/>
        </w:rPr>
        <w:t>Республики Башкортостан</w:t>
      </w:r>
      <w:r>
        <w:rPr>
          <w:bCs/>
          <w:sz w:val="28"/>
        </w:rPr>
        <w:t xml:space="preserve">   </w:t>
      </w:r>
    </w:p>
    <w:p w:rsidR="005B787D" w:rsidRDefault="005B787D" w:rsidP="005B787D">
      <w:pPr>
        <w:ind w:left="5580"/>
        <w:jc w:val="both"/>
        <w:rPr>
          <w:bCs/>
          <w:sz w:val="28"/>
        </w:rPr>
      </w:pPr>
      <w:r>
        <w:rPr>
          <w:bCs/>
          <w:sz w:val="28"/>
        </w:rPr>
        <w:t>от 07 ноября 2013 г.   № 53</w:t>
      </w:r>
    </w:p>
    <w:p w:rsidR="005B787D" w:rsidRDefault="005B787D" w:rsidP="005B787D">
      <w:pPr>
        <w:ind w:left="900"/>
        <w:jc w:val="both"/>
        <w:rPr>
          <w:bCs/>
          <w:sz w:val="28"/>
        </w:rPr>
      </w:pPr>
    </w:p>
    <w:p w:rsidR="005B787D" w:rsidRDefault="005B787D" w:rsidP="005B787D">
      <w:pPr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               </w:t>
      </w:r>
    </w:p>
    <w:p w:rsidR="005B787D" w:rsidRPr="005B787D" w:rsidRDefault="005B787D" w:rsidP="005B787D">
      <w:pPr>
        <w:pStyle w:val="3"/>
        <w:jc w:val="center"/>
        <w:rPr>
          <w:b w:val="0"/>
          <w:sz w:val="28"/>
        </w:rPr>
      </w:pPr>
      <w:r w:rsidRPr="005B787D">
        <w:rPr>
          <w:b w:val="0"/>
          <w:sz w:val="28"/>
        </w:rPr>
        <w:t>ПОЛОЖЕНИЕ</w:t>
      </w:r>
    </w:p>
    <w:p w:rsidR="005B787D" w:rsidRPr="005B787D" w:rsidRDefault="005B787D" w:rsidP="005B787D">
      <w:pPr>
        <w:shd w:val="clear" w:color="auto" w:fill="FFFFFF"/>
        <w:jc w:val="center"/>
        <w:rPr>
          <w:bCs/>
          <w:spacing w:val="-14"/>
          <w:sz w:val="28"/>
          <w:szCs w:val="26"/>
        </w:rPr>
      </w:pPr>
      <w:r w:rsidRPr="005B787D">
        <w:rPr>
          <w:bCs/>
          <w:spacing w:val="-14"/>
          <w:sz w:val="28"/>
          <w:szCs w:val="26"/>
        </w:rPr>
        <w:t>о комиссии по предупреждению и ликвидации</w:t>
      </w:r>
    </w:p>
    <w:p w:rsidR="005B787D" w:rsidRDefault="005B787D" w:rsidP="005B787D">
      <w:pPr>
        <w:shd w:val="clear" w:color="auto" w:fill="FFFFFF"/>
        <w:jc w:val="center"/>
        <w:rPr>
          <w:bCs/>
          <w:spacing w:val="-14"/>
          <w:sz w:val="28"/>
          <w:szCs w:val="26"/>
        </w:rPr>
      </w:pPr>
      <w:r w:rsidRPr="005B787D">
        <w:rPr>
          <w:bCs/>
          <w:spacing w:val="-14"/>
          <w:sz w:val="28"/>
          <w:szCs w:val="26"/>
        </w:rPr>
        <w:t>чрезвычайных ситуаций  и обеспечению пожарной безопасн</w:t>
      </w:r>
      <w:r w:rsidRPr="005B787D">
        <w:rPr>
          <w:bCs/>
          <w:spacing w:val="-14"/>
          <w:sz w:val="28"/>
          <w:szCs w:val="26"/>
        </w:rPr>
        <w:t>о</w:t>
      </w:r>
      <w:r w:rsidRPr="005B787D">
        <w:rPr>
          <w:bCs/>
          <w:spacing w:val="-14"/>
          <w:sz w:val="28"/>
          <w:szCs w:val="26"/>
        </w:rPr>
        <w:t>сти</w:t>
      </w:r>
    </w:p>
    <w:p w:rsidR="005B787D" w:rsidRDefault="005B787D" w:rsidP="005B787D">
      <w:pPr>
        <w:shd w:val="clear" w:color="auto" w:fill="FFFFFF"/>
        <w:jc w:val="center"/>
        <w:rPr>
          <w:sz w:val="28"/>
          <w:szCs w:val="28"/>
        </w:rPr>
      </w:pPr>
      <w:r w:rsidRPr="005B787D">
        <w:rPr>
          <w:sz w:val="28"/>
          <w:szCs w:val="28"/>
        </w:rPr>
        <w:t xml:space="preserve"> сельского поселения </w:t>
      </w:r>
      <w:proofErr w:type="spellStart"/>
      <w:r w:rsidRPr="005B787D">
        <w:rPr>
          <w:sz w:val="28"/>
          <w:szCs w:val="28"/>
        </w:rPr>
        <w:t>Енгалышевский</w:t>
      </w:r>
      <w:proofErr w:type="spellEnd"/>
      <w:r w:rsidRPr="005B787D">
        <w:rPr>
          <w:sz w:val="28"/>
          <w:szCs w:val="28"/>
        </w:rPr>
        <w:t xml:space="preserve"> сельсовет</w:t>
      </w:r>
    </w:p>
    <w:p w:rsidR="005B787D" w:rsidRDefault="005B787D" w:rsidP="005B787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5B787D" w:rsidRPr="005B787D" w:rsidRDefault="005B787D" w:rsidP="005B787D">
      <w:pPr>
        <w:shd w:val="clear" w:color="auto" w:fill="FFFFFF"/>
        <w:jc w:val="center"/>
        <w:rPr>
          <w:bCs/>
          <w:spacing w:val="-14"/>
          <w:sz w:val="28"/>
          <w:szCs w:val="26"/>
          <w:lang w:val="tt-RU"/>
        </w:rPr>
      </w:pPr>
      <w:r>
        <w:rPr>
          <w:sz w:val="28"/>
          <w:szCs w:val="28"/>
        </w:rPr>
        <w:t>Республики Башкортостан</w:t>
      </w:r>
    </w:p>
    <w:p w:rsidR="005B787D" w:rsidRDefault="005B787D" w:rsidP="005B787D">
      <w:pPr>
        <w:shd w:val="clear" w:color="auto" w:fill="FFFFFF"/>
        <w:ind w:left="422"/>
        <w:jc w:val="center"/>
        <w:rPr>
          <w:b/>
          <w:bCs/>
          <w:sz w:val="28"/>
          <w:szCs w:val="26"/>
          <w:lang w:val="tt-RU"/>
        </w:rPr>
      </w:pPr>
    </w:p>
    <w:p w:rsidR="005B787D" w:rsidRDefault="005B787D" w:rsidP="005B787D">
      <w:pPr>
        <w:shd w:val="clear" w:color="auto" w:fill="FFFFFF"/>
        <w:spacing w:before="250"/>
        <w:ind w:right="10" w:firstLine="900"/>
        <w:jc w:val="both"/>
        <w:rPr>
          <w:sz w:val="28"/>
          <w:szCs w:val="26"/>
        </w:rPr>
      </w:pPr>
      <w:r>
        <w:rPr>
          <w:spacing w:val="-5"/>
          <w:sz w:val="28"/>
          <w:szCs w:val="26"/>
        </w:rPr>
        <w:t xml:space="preserve">Настоящее Положение определяет основные задачи, организацию и </w:t>
      </w:r>
      <w:r>
        <w:rPr>
          <w:spacing w:val="1"/>
          <w:sz w:val="28"/>
          <w:szCs w:val="26"/>
        </w:rPr>
        <w:t>порядок р</w:t>
      </w:r>
      <w:r>
        <w:rPr>
          <w:spacing w:val="1"/>
          <w:sz w:val="28"/>
          <w:szCs w:val="26"/>
        </w:rPr>
        <w:t>а</w:t>
      </w:r>
      <w:r>
        <w:rPr>
          <w:spacing w:val="1"/>
          <w:sz w:val="28"/>
          <w:szCs w:val="26"/>
        </w:rPr>
        <w:t>боты комиссии по предупреждению и ликвидации чрезвычайных ситуаций и обеспечению пожарной безопасн</w:t>
      </w:r>
      <w:r>
        <w:rPr>
          <w:spacing w:val="1"/>
          <w:sz w:val="28"/>
          <w:szCs w:val="26"/>
        </w:rPr>
        <w:t>о</w:t>
      </w:r>
      <w:r>
        <w:rPr>
          <w:spacing w:val="1"/>
          <w:sz w:val="28"/>
          <w:szCs w:val="26"/>
        </w:rPr>
        <w:t>сти.</w:t>
      </w:r>
    </w:p>
    <w:p w:rsidR="005B787D" w:rsidRPr="002650D6" w:rsidRDefault="005B787D" w:rsidP="005B787D">
      <w:pPr>
        <w:shd w:val="clear" w:color="auto" w:fill="FFFFFF"/>
        <w:spacing w:after="75" w:line="330" w:lineRule="atLeast"/>
        <w:jc w:val="both"/>
        <w:outlineLvl w:val="1"/>
        <w:rPr>
          <w:kern w:val="36"/>
          <w:sz w:val="28"/>
          <w:szCs w:val="28"/>
        </w:rPr>
      </w:pPr>
      <w:r>
        <w:rPr>
          <w:spacing w:val="-4"/>
          <w:sz w:val="28"/>
          <w:szCs w:val="26"/>
        </w:rPr>
        <w:t xml:space="preserve">           </w:t>
      </w:r>
      <w:proofErr w:type="gramStart"/>
      <w:r>
        <w:rPr>
          <w:spacing w:val="-4"/>
          <w:sz w:val="28"/>
          <w:szCs w:val="26"/>
        </w:rPr>
        <w:t>Комиссия в работе руков</w:t>
      </w:r>
      <w:r>
        <w:rPr>
          <w:spacing w:val="-4"/>
          <w:sz w:val="28"/>
          <w:szCs w:val="26"/>
        </w:rPr>
        <w:t>о</w:t>
      </w:r>
      <w:r>
        <w:rPr>
          <w:spacing w:val="-4"/>
          <w:sz w:val="28"/>
          <w:szCs w:val="26"/>
        </w:rPr>
        <w:t xml:space="preserve">дствуется </w:t>
      </w:r>
      <w:r>
        <w:rPr>
          <w:spacing w:val="5"/>
          <w:sz w:val="28"/>
          <w:szCs w:val="26"/>
        </w:rPr>
        <w:t xml:space="preserve">Законом Республики Башкортостан "О </w:t>
      </w:r>
      <w:r>
        <w:rPr>
          <w:spacing w:val="-2"/>
          <w:sz w:val="28"/>
          <w:szCs w:val="26"/>
        </w:rPr>
        <w:t>защите населения и территорий от чрезвычайных ситуаций природн</w:t>
      </w:r>
      <w:r>
        <w:rPr>
          <w:spacing w:val="-2"/>
          <w:sz w:val="28"/>
          <w:szCs w:val="26"/>
        </w:rPr>
        <w:t>о</w:t>
      </w:r>
      <w:r>
        <w:rPr>
          <w:spacing w:val="-2"/>
          <w:sz w:val="28"/>
          <w:szCs w:val="26"/>
        </w:rPr>
        <w:t xml:space="preserve">го и техногенного </w:t>
      </w:r>
      <w:r>
        <w:rPr>
          <w:spacing w:val="-4"/>
          <w:sz w:val="28"/>
          <w:szCs w:val="26"/>
        </w:rPr>
        <w:t xml:space="preserve">характера» от 21.02.96 г. № 26-з, </w:t>
      </w:r>
      <w:r w:rsidRPr="002650D6">
        <w:rPr>
          <w:kern w:val="36"/>
          <w:sz w:val="28"/>
          <w:szCs w:val="28"/>
        </w:rPr>
        <w:t>Закон</w:t>
      </w:r>
      <w:r>
        <w:rPr>
          <w:kern w:val="36"/>
          <w:sz w:val="28"/>
          <w:szCs w:val="28"/>
        </w:rPr>
        <w:t>ом</w:t>
      </w:r>
      <w:r w:rsidRPr="002650D6">
        <w:rPr>
          <w:kern w:val="36"/>
          <w:sz w:val="28"/>
          <w:szCs w:val="28"/>
        </w:rPr>
        <w:t xml:space="preserve"> Республики Башкортостан от 2 ноября 2012 года №</w:t>
      </w:r>
      <w:r>
        <w:rPr>
          <w:kern w:val="36"/>
          <w:sz w:val="28"/>
          <w:szCs w:val="28"/>
        </w:rPr>
        <w:t xml:space="preserve"> </w:t>
      </w:r>
      <w:r w:rsidRPr="002650D6">
        <w:rPr>
          <w:kern w:val="36"/>
          <w:sz w:val="28"/>
          <w:szCs w:val="28"/>
        </w:rPr>
        <w:t>600-з</w:t>
      </w:r>
      <w:r>
        <w:rPr>
          <w:kern w:val="36"/>
          <w:sz w:val="28"/>
          <w:szCs w:val="28"/>
        </w:rPr>
        <w:t xml:space="preserve"> </w:t>
      </w:r>
      <w:r w:rsidRPr="002650D6">
        <w:rPr>
          <w:sz w:val="28"/>
          <w:szCs w:val="28"/>
        </w:rPr>
        <w:t xml:space="preserve">"О внесении изменений в Закон Республики Башкортостан "О защите населения и территорий от чрезвычайных ситуаций природного и техногенного характера" </w:t>
      </w:r>
      <w:proofErr w:type="gramEnd"/>
    </w:p>
    <w:p w:rsidR="005B787D" w:rsidRDefault="005B787D" w:rsidP="005B787D">
      <w:pPr>
        <w:pStyle w:val="2"/>
        <w:spacing w:after="0" w:line="240" w:lineRule="auto"/>
        <w:ind w:firstLine="708"/>
        <w:jc w:val="both"/>
        <w:rPr>
          <w:sz w:val="28"/>
          <w:szCs w:val="26"/>
        </w:rPr>
      </w:pPr>
      <w:r w:rsidRPr="00926DAA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26DAA">
        <w:rPr>
          <w:sz w:val="28"/>
          <w:szCs w:val="28"/>
        </w:rPr>
        <w:t xml:space="preserve"> Правительства Республики Башкортостан № 294 от 30 декабря 2005 г. «О Башкирской территориальной подсистеме единой государственной системы предупреждения и л</w:t>
      </w:r>
      <w:r w:rsidRPr="00926DAA">
        <w:rPr>
          <w:sz w:val="28"/>
          <w:szCs w:val="28"/>
        </w:rPr>
        <w:t>и</w:t>
      </w:r>
      <w:r w:rsidRPr="00926DAA">
        <w:rPr>
          <w:sz w:val="28"/>
          <w:szCs w:val="28"/>
        </w:rPr>
        <w:t>квидации чрезвычайных ситуации»</w:t>
      </w:r>
      <w:r>
        <w:rPr>
          <w:spacing w:val="-3"/>
          <w:sz w:val="28"/>
          <w:szCs w:val="26"/>
        </w:rPr>
        <w:t>.</w:t>
      </w:r>
      <w:r>
        <w:rPr>
          <w:spacing w:val="-4"/>
          <w:sz w:val="28"/>
          <w:szCs w:val="26"/>
        </w:rPr>
        <w:t xml:space="preserve"> </w:t>
      </w:r>
    </w:p>
    <w:p w:rsidR="005B787D" w:rsidRDefault="005B787D" w:rsidP="005B787D">
      <w:pPr>
        <w:shd w:val="clear" w:color="auto" w:fill="FFFFFF"/>
        <w:ind w:left="10" w:right="29" w:firstLine="890"/>
        <w:jc w:val="both"/>
        <w:rPr>
          <w:spacing w:val="-4"/>
          <w:sz w:val="28"/>
          <w:szCs w:val="26"/>
        </w:rPr>
      </w:pPr>
      <w:r>
        <w:rPr>
          <w:spacing w:val="-4"/>
          <w:sz w:val="28"/>
          <w:szCs w:val="26"/>
        </w:rPr>
        <w:t>Комиссия по предупреждению и ликвидации чрезвычайных ситуаций</w:t>
      </w:r>
    </w:p>
    <w:p w:rsidR="005B787D" w:rsidRDefault="005B787D" w:rsidP="005B787D">
      <w:pPr>
        <w:shd w:val="clear" w:color="auto" w:fill="FFFFFF"/>
        <w:ind w:left="10" w:right="29"/>
        <w:jc w:val="both"/>
        <w:rPr>
          <w:sz w:val="28"/>
          <w:szCs w:val="26"/>
        </w:rPr>
      </w:pPr>
      <w:r>
        <w:rPr>
          <w:spacing w:val="-4"/>
          <w:sz w:val="28"/>
          <w:szCs w:val="26"/>
        </w:rPr>
        <w:t>( далее – КЧС) и обесп</w:t>
      </w:r>
      <w:r>
        <w:rPr>
          <w:spacing w:val="-4"/>
          <w:sz w:val="28"/>
          <w:szCs w:val="26"/>
        </w:rPr>
        <w:t>е</w:t>
      </w:r>
      <w:r>
        <w:rPr>
          <w:spacing w:val="-4"/>
          <w:sz w:val="28"/>
          <w:szCs w:val="26"/>
        </w:rPr>
        <w:t xml:space="preserve">чению пожарной безопасности </w:t>
      </w:r>
      <w:proofErr w:type="gramStart"/>
      <w:r>
        <w:rPr>
          <w:spacing w:val="-4"/>
          <w:sz w:val="28"/>
          <w:szCs w:val="26"/>
        </w:rPr>
        <w:t xml:space="preserve">( </w:t>
      </w:r>
      <w:proofErr w:type="gramEnd"/>
      <w:r>
        <w:rPr>
          <w:spacing w:val="-4"/>
          <w:sz w:val="28"/>
          <w:szCs w:val="26"/>
        </w:rPr>
        <w:t>далее - ОПБ) работает под руководством руководителя организации, вышестоящих КЧС и ОПБ и выполняет задачи по координации деятельности и орган</w:t>
      </w:r>
      <w:r>
        <w:rPr>
          <w:spacing w:val="-4"/>
          <w:sz w:val="28"/>
          <w:szCs w:val="26"/>
        </w:rPr>
        <w:t>и</w:t>
      </w:r>
      <w:r>
        <w:rPr>
          <w:spacing w:val="-4"/>
          <w:sz w:val="28"/>
          <w:szCs w:val="26"/>
        </w:rPr>
        <w:t>зации взаимодействия с органами местного самоуправления, организациями и общес</w:t>
      </w:r>
      <w:r>
        <w:rPr>
          <w:spacing w:val="-4"/>
          <w:sz w:val="28"/>
          <w:szCs w:val="26"/>
        </w:rPr>
        <w:t>т</w:t>
      </w:r>
      <w:r>
        <w:rPr>
          <w:spacing w:val="-4"/>
          <w:sz w:val="28"/>
          <w:szCs w:val="26"/>
        </w:rPr>
        <w:t>венными объединениями в области защиты населения и территории от чрезв</w:t>
      </w:r>
      <w:r>
        <w:rPr>
          <w:spacing w:val="-4"/>
          <w:sz w:val="28"/>
          <w:szCs w:val="26"/>
        </w:rPr>
        <w:t>ы</w:t>
      </w:r>
      <w:r>
        <w:rPr>
          <w:spacing w:val="-4"/>
          <w:sz w:val="28"/>
          <w:szCs w:val="26"/>
        </w:rPr>
        <w:t>чайных ситуаций природного и техногенного характера,</w:t>
      </w:r>
      <w:r>
        <w:rPr>
          <w:i/>
          <w:iCs/>
          <w:spacing w:val="-4"/>
          <w:sz w:val="28"/>
          <w:szCs w:val="26"/>
        </w:rPr>
        <w:t xml:space="preserve"> </w:t>
      </w:r>
      <w:r>
        <w:rPr>
          <w:spacing w:val="-5"/>
          <w:sz w:val="28"/>
          <w:szCs w:val="26"/>
        </w:rPr>
        <w:t xml:space="preserve"> </w:t>
      </w:r>
      <w:r>
        <w:rPr>
          <w:spacing w:val="-2"/>
          <w:sz w:val="28"/>
          <w:szCs w:val="26"/>
        </w:rPr>
        <w:t>защиты окружающей среды и умен</w:t>
      </w:r>
      <w:r>
        <w:rPr>
          <w:spacing w:val="-2"/>
          <w:sz w:val="28"/>
          <w:szCs w:val="26"/>
        </w:rPr>
        <w:t>ь</w:t>
      </w:r>
      <w:r>
        <w:rPr>
          <w:spacing w:val="-2"/>
          <w:sz w:val="28"/>
          <w:szCs w:val="26"/>
        </w:rPr>
        <w:t>шения ущерба производству организации</w:t>
      </w:r>
      <w:r>
        <w:rPr>
          <w:spacing w:val="-8"/>
          <w:sz w:val="28"/>
          <w:szCs w:val="26"/>
        </w:rPr>
        <w:t>.</w:t>
      </w:r>
    </w:p>
    <w:p w:rsidR="005B787D" w:rsidRDefault="005B787D" w:rsidP="005B787D">
      <w:pPr>
        <w:shd w:val="clear" w:color="auto" w:fill="FFFFFF"/>
        <w:ind w:left="19" w:right="38" w:firstLine="288"/>
        <w:jc w:val="both"/>
        <w:rPr>
          <w:sz w:val="28"/>
          <w:szCs w:val="26"/>
        </w:rPr>
      </w:pPr>
    </w:p>
    <w:p w:rsidR="005B787D" w:rsidRPr="002650D6" w:rsidRDefault="005B787D" w:rsidP="005B787D">
      <w:pPr>
        <w:shd w:val="clear" w:color="auto" w:fill="FFFFFF"/>
        <w:jc w:val="center"/>
        <w:rPr>
          <w:bCs/>
          <w:spacing w:val="-14"/>
          <w:sz w:val="28"/>
          <w:szCs w:val="26"/>
        </w:rPr>
      </w:pPr>
      <w:r w:rsidRPr="002650D6">
        <w:rPr>
          <w:bCs/>
          <w:iCs/>
          <w:spacing w:val="-2"/>
          <w:sz w:val="28"/>
          <w:szCs w:val="26"/>
        </w:rPr>
        <w:t xml:space="preserve">1. Основными задачами </w:t>
      </w:r>
      <w:r w:rsidRPr="002650D6">
        <w:rPr>
          <w:bCs/>
          <w:spacing w:val="-14"/>
          <w:sz w:val="28"/>
          <w:szCs w:val="26"/>
        </w:rPr>
        <w:t>комиссии по предупреждению и ликвидации</w:t>
      </w:r>
    </w:p>
    <w:p w:rsidR="005B787D" w:rsidRDefault="005B787D" w:rsidP="005B787D">
      <w:pPr>
        <w:shd w:val="clear" w:color="auto" w:fill="FFFFFF"/>
        <w:ind w:left="326"/>
        <w:jc w:val="center"/>
        <w:rPr>
          <w:bCs/>
          <w:iCs/>
          <w:spacing w:val="-2"/>
          <w:sz w:val="28"/>
          <w:szCs w:val="26"/>
        </w:rPr>
      </w:pPr>
      <w:r w:rsidRPr="002650D6">
        <w:rPr>
          <w:bCs/>
          <w:spacing w:val="-14"/>
          <w:sz w:val="28"/>
          <w:szCs w:val="26"/>
        </w:rPr>
        <w:t>чрезвычайных ситуаций  и обеспечению пожарной безопасн</w:t>
      </w:r>
      <w:r w:rsidRPr="002650D6">
        <w:rPr>
          <w:bCs/>
          <w:spacing w:val="-14"/>
          <w:sz w:val="28"/>
          <w:szCs w:val="26"/>
        </w:rPr>
        <w:t>о</w:t>
      </w:r>
      <w:r w:rsidRPr="002650D6">
        <w:rPr>
          <w:bCs/>
          <w:spacing w:val="-14"/>
          <w:sz w:val="28"/>
          <w:szCs w:val="26"/>
        </w:rPr>
        <w:t>сти</w:t>
      </w:r>
      <w:r w:rsidRPr="002650D6">
        <w:rPr>
          <w:sz w:val="28"/>
          <w:szCs w:val="28"/>
        </w:rPr>
        <w:t xml:space="preserve"> </w:t>
      </w:r>
      <w:r w:rsidRPr="002650D6">
        <w:rPr>
          <w:bCs/>
          <w:iCs/>
          <w:spacing w:val="-2"/>
          <w:sz w:val="28"/>
          <w:szCs w:val="26"/>
        </w:rPr>
        <w:t>являются:</w:t>
      </w:r>
    </w:p>
    <w:p w:rsidR="005B787D" w:rsidRPr="002650D6" w:rsidRDefault="005B787D" w:rsidP="005B787D">
      <w:pPr>
        <w:shd w:val="clear" w:color="auto" w:fill="FFFFFF"/>
        <w:ind w:left="326"/>
        <w:jc w:val="both"/>
        <w:rPr>
          <w:bCs/>
          <w:iCs/>
          <w:sz w:val="28"/>
          <w:szCs w:val="26"/>
        </w:rPr>
      </w:pPr>
    </w:p>
    <w:p w:rsidR="005B787D" w:rsidRDefault="005B787D" w:rsidP="005B787D">
      <w:pPr>
        <w:shd w:val="clear" w:color="auto" w:fill="FFFFFF"/>
        <w:spacing w:before="10"/>
        <w:ind w:right="86"/>
        <w:jc w:val="both"/>
        <w:rPr>
          <w:sz w:val="28"/>
          <w:szCs w:val="26"/>
        </w:rPr>
      </w:pPr>
      <w:r>
        <w:rPr>
          <w:spacing w:val="-2"/>
          <w:sz w:val="28"/>
          <w:szCs w:val="26"/>
        </w:rPr>
        <w:lastRenderedPageBreak/>
        <w:t xml:space="preserve">       обеспечение высокой готовности пунктов управления, систем св</w:t>
      </w:r>
      <w:r>
        <w:rPr>
          <w:spacing w:val="-2"/>
          <w:sz w:val="28"/>
          <w:szCs w:val="26"/>
        </w:rPr>
        <w:t>я</w:t>
      </w:r>
      <w:r>
        <w:rPr>
          <w:spacing w:val="-2"/>
          <w:sz w:val="28"/>
          <w:szCs w:val="26"/>
        </w:rPr>
        <w:t>зи</w:t>
      </w:r>
      <w:r>
        <w:rPr>
          <w:i/>
          <w:iCs/>
          <w:spacing w:val="-7"/>
          <w:sz w:val="28"/>
          <w:szCs w:val="26"/>
        </w:rPr>
        <w:t xml:space="preserve"> </w:t>
      </w:r>
      <w:r>
        <w:rPr>
          <w:spacing w:val="-7"/>
          <w:sz w:val="28"/>
          <w:szCs w:val="26"/>
        </w:rPr>
        <w:t xml:space="preserve">и оповещения, сил и </w:t>
      </w:r>
      <w:r>
        <w:rPr>
          <w:i/>
          <w:iCs/>
          <w:spacing w:val="-7"/>
          <w:sz w:val="28"/>
          <w:szCs w:val="26"/>
        </w:rPr>
        <w:t xml:space="preserve"> </w:t>
      </w:r>
      <w:r>
        <w:rPr>
          <w:spacing w:val="-7"/>
          <w:sz w:val="28"/>
          <w:szCs w:val="26"/>
        </w:rPr>
        <w:t>сре</w:t>
      </w:r>
      <w:proofErr w:type="gramStart"/>
      <w:r>
        <w:rPr>
          <w:spacing w:val="-7"/>
          <w:sz w:val="28"/>
          <w:szCs w:val="26"/>
        </w:rPr>
        <w:t>дств к д</w:t>
      </w:r>
      <w:proofErr w:type="gramEnd"/>
      <w:r>
        <w:rPr>
          <w:spacing w:val="-7"/>
          <w:sz w:val="28"/>
          <w:szCs w:val="26"/>
        </w:rPr>
        <w:t xml:space="preserve">ействиям в чрезвычайных </w:t>
      </w:r>
      <w:r>
        <w:rPr>
          <w:spacing w:val="-1"/>
          <w:sz w:val="28"/>
          <w:szCs w:val="26"/>
        </w:rPr>
        <w:t>ситуациях, проведение работ по их ликв</w:t>
      </w:r>
      <w:r>
        <w:rPr>
          <w:spacing w:val="-1"/>
          <w:sz w:val="28"/>
          <w:szCs w:val="26"/>
        </w:rPr>
        <w:t>и</w:t>
      </w:r>
      <w:r>
        <w:rPr>
          <w:spacing w:val="-1"/>
          <w:sz w:val="28"/>
          <w:szCs w:val="26"/>
        </w:rPr>
        <w:t>дации;</w:t>
      </w:r>
    </w:p>
    <w:p w:rsidR="005B787D" w:rsidRDefault="005B787D" w:rsidP="005B787D">
      <w:pPr>
        <w:shd w:val="clear" w:color="auto" w:fill="FFFFFF"/>
        <w:tabs>
          <w:tab w:val="left" w:pos="-180"/>
        </w:tabs>
        <w:ind w:left="360"/>
        <w:jc w:val="both"/>
        <w:rPr>
          <w:sz w:val="28"/>
          <w:szCs w:val="26"/>
        </w:rPr>
      </w:pPr>
      <w:r>
        <w:rPr>
          <w:spacing w:val="-2"/>
          <w:sz w:val="28"/>
          <w:szCs w:val="26"/>
        </w:rPr>
        <w:t xml:space="preserve">  первоочередное жизнеобеспечение пострадавшего персонала;</w:t>
      </w:r>
    </w:p>
    <w:p w:rsidR="005B787D" w:rsidRDefault="005B787D" w:rsidP="005B787D">
      <w:pPr>
        <w:shd w:val="clear" w:color="auto" w:fill="FFFFFF"/>
        <w:tabs>
          <w:tab w:val="left" w:pos="432"/>
        </w:tabs>
        <w:spacing w:before="10"/>
        <w:ind w:left="29"/>
        <w:jc w:val="both"/>
        <w:rPr>
          <w:sz w:val="28"/>
          <w:szCs w:val="26"/>
        </w:rPr>
      </w:pPr>
      <w:r>
        <w:rPr>
          <w:spacing w:val="-2"/>
          <w:sz w:val="28"/>
          <w:szCs w:val="26"/>
        </w:rPr>
        <w:t xml:space="preserve">      осуществление мероприятий, направленных на предупреждение</w:t>
      </w:r>
      <w:r>
        <w:rPr>
          <w:sz w:val="28"/>
          <w:szCs w:val="26"/>
        </w:rPr>
        <w:t xml:space="preserve"> </w:t>
      </w:r>
      <w:r>
        <w:rPr>
          <w:spacing w:val="-8"/>
          <w:sz w:val="28"/>
          <w:szCs w:val="26"/>
        </w:rPr>
        <w:t>чрезвычайных   с</w:t>
      </w:r>
      <w:r>
        <w:rPr>
          <w:spacing w:val="-8"/>
          <w:sz w:val="28"/>
          <w:szCs w:val="26"/>
        </w:rPr>
        <w:t>и</w:t>
      </w:r>
      <w:r>
        <w:rPr>
          <w:spacing w:val="-8"/>
          <w:sz w:val="28"/>
          <w:szCs w:val="26"/>
        </w:rPr>
        <w:t xml:space="preserve">туаций,    защиту  человека  и среды  его обитания, </w:t>
      </w:r>
      <w:r>
        <w:rPr>
          <w:spacing w:val="-5"/>
          <w:sz w:val="28"/>
          <w:szCs w:val="26"/>
        </w:rPr>
        <w:t>повышение устойчивости  функцион</w:t>
      </w:r>
      <w:r>
        <w:rPr>
          <w:spacing w:val="-5"/>
          <w:sz w:val="28"/>
          <w:szCs w:val="26"/>
        </w:rPr>
        <w:t>и</w:t>
      </w:r>
      <w:r>
        <w:rPr>
          <w:spacing w:val="-5"/>
          <w:sz w:val="28"/>
          <w:szCs w:val="26"/>
        </w:rPr>
        <w:t xml:space="preserve">рования  организаций  при </w:t>
      </w:r>
      <w:r>
        <w:rPr>
          <w:spacing w:val="-7"/>
          <w:sz w:val="28"/>
          <w:szCs w:val="26"/>
        </w:rPr>
        <w:t>возникновении чрезвычайных ситуаций</w:t>
      </w:r>
      <w:r>
        <w:rPr>
          <w:spacing w:val="-5"/>
          <w:sz w:val="28"/>
          <w:szCs w:val="26"/>
        </w:rPr>
        <w:t>;</w:t>
      </w:r>
    </w:p>
    <w:p w:rsidR="005B787D" w:rsidRDefault="005B787D" w:rsidP="005B787D">
      <w:pPr>
        <w:shd w:val="clear" w:color="auto" w:fill="FFFFFF"/>
        <w:tabs>
          <w:tab w:val="left" w:pos="432"/>
        </w:tabs>
        <w:ind w:left="29"/>
        <w:jc w:val="both"/>
        <w:rPr>
          <w:sz w:val="28"/>
          <w:szCs w:val="26"/>
        </w:rPr>
      </w:pPr>
      <w:r>
        <w:rPr>
          <w:spacing w:val="-1"/>
          <w:sz w:val="28"/>
          <w:szCs w:val="26"/>
        </w:rPr>
        <w:t xml:space="preserve">      оценка обстановки, масштабов чрезвычайной ситуации, размеров ущерба </w:t>
      </w:r>
      <w:r>
        <w:rPr>
          <w:spacing w:val="-3"/>
          <w:sz w:val="28"/>
          <w:szCs w:val="26"/>
        </w:rPr>
        <w:t>и других последствий чрезвычайных ситуаций и выра</w:t>
      </w:r>
      <w:r>
        <w:rPr>
          <w:spacing w:val="-3"/>
          <w:sz w:val="28"/>
          <w:szCs w:val="26"/>
        </w:rPr>
        <w:softHyphen/>
      </w:r>
      <w:r>
        <w:rPr>
          <w:spacing w:val="-8"/>
          <w:sz w:val="28"/>
          <w:szCs w:val="26"/>
        </w:rPr>
        <w:t>ботка решений по их ликвид</w:t>
      </w:r>
      <w:r>
        <w:rPr>
          <w:spacing w:val="-8"/>
          <w:sz w:val="28"/>
          <w:szCs w:val="26"/>
        </w:rPr>
        <w:t>а</w:t>
      </w:r>
      <w:r>
        <w:rPr>
          <w:spacing w:val="-8"/>
          <w:sz w:val="28"/>
          <w:szCs w:val="26"/>
        </w:rPr>
        <w:t>ции;</w:t>
      </w:r>
    </w:p>
    <w:p w:rsidR="005B787D" w:rsidRDefault="005B787D" w:rsidP="005B787D">
      <w:pPr>
        <w:shd w:val="clear" w:color="auto" w:fill="FFFFFF"/>
        <w:tabs>
          <w:tab w:val="left" w:pos="432"/>
        </w:tabs>
        <w:ind w:left="29"/>
        <w:jc w:val="both"/>
        <w:rPr>
          <w:sz w:val="28"/>
          <w:szCs w:val="26"/>
        </w:rPr>
      </w:pPr>
      <w:r>
        <w:rPr>
          <w:spacing w:val="-6"/>
          <w:sz w:val="28"/>
          <w:szCs w:val="26"/>
        </w:rPr>
        <w:t xml:space="preserve">      руководство   мероприятиями   по  эвакуации персонала организаций </w:t>
      </w:r>
      <w:r>
        <w:rPr>
          <w:spacing w:val="-3"/>
          <w:sz w:val="28"/>
          <w:szCs w:val="26"/>
        </w:rPr>
        <w:t>из районов (зон) чрезвычайных ситуаций, ра</w:t>
      </w:r>
      <w:r>
        <w:rPr>
          <w:spacing w:val="-3"/>
          <w:sz w:val="28"/>
          <w:szCs w:val="26"/>
        </w:rPr>
        <w:t>з</w:t>
      </w:r>
      <w:r>
        <w:rPr>
          <w:spacing w:val="-3"/>
          <w:sz w:val="28"/>
          <w:szCs w:val="26"/>
        </w:rPr>
        <w:t>мещением их в безопасных местах;</w:t>
      </w:r>
    </w:p>
    <w:p w:rsidR="005B787D" w:rsidRDefault="005B787D" w:rsidP="005B787D">
      <w:pPr>
        <w:shd w:val="clear" w:color="auto" w:fill="FFFFFF"/>
        <w:tabs>
          <w:tab w:val="left" w:pos="432"/>
        </w:tabs>
        <w:jc w:val="both"/>
        <w:rPr>
          <w:sz w:val="28"/>
          <w:szCs w:val="26"/>
        </w:rPr>
      </w:pPr>
      <w:r>
        <w:rPr>
          <w:spacing w:val="-5"/>
          <w:sz w:val="28"/>
          <w:szCs w:val="26"/>
        </w:rPr>
        <w:t xml:space="preserve">      руководство   работами   по   защите  материально-технических </w:t>
      </w:r>
      <w:r>
        <w:rPr>
          <w:spacing w:val="-3"/>
          <w:sz w:val="28"/>
          <w:szCs w:val="26"/>
        </w:rPr>
        <w:t>средств, ценностей, документов;</w:t>
      </w:r>
    </w:p>
    <w:p w:rsidR="005B787D" w:rsidRDefault="005B787D" w:rsidP="005B787D">
      <w:pPr>
        <w:shd w:val="clear" w:color="auto" w:fill="FFFFFF"/>
        <w:tabs>
          <w:tab w:val="left" w:pos="432"/>
        </w:tabs>
        <w:ind w:left="269"/>
        <w:jc w:val="both"/>
        <w:rPr>
          <w:sz w:val="28"/>
          <w:szCs w:val="26"/>
        </w:rPr>
      </w:pPr>
      <w:r>
        <w:rPr>
          <w:spacing w:val="3"/>
          <w:sz w:val="28"/>
          <w:szCs w:val="26"/>
        </w:rPr>
        <w:t xml:space="preserve">  установление режимов доступа и пребывания в районе (зоне) </w:t>
      </w:r>
      <w:r>
        <w:rPr>
          <w:spacing w:val="-3"/>
          <w:sz w:val="28"/>
          <w:szCs w:val="26"/>
        </w:rPr>
        <w:t>чрезвычайной ситуации, организация м</w:t>
      </w:r>
      <w:r>
        <w:rPr>
          <w:spacing w:val="-3"/>
          <w:sz w:val="28"/>
          <w:szCs w:val="26"/>
        </w:rPr>
        <w:t>е</w:t>
      </w:r>
      <w:r>
        <w:rPr>
          <w:spacing w:val="-3"/>
          <w:sz w:val="28"/>
          <w:szCs w:val="26"/>
        </w:rPr>
        <w:t>роп</w:t>
      </w:r>
      <w:r>
        <w:rPr>
          <w:spacing w:val="-3"/>
          <w:sz w:val="28"/>
          <w:szCs w:val="26"/>
        </w:rPr>
        <w:softHyphen/>
      </w:r>
      <w:r>
        <w:rPr>
          <w:spacing w:val="-1"/>
          <w:sz w:val="28"/>
          <w:szCs w:val="26"/>
        </w:rPr>
        <w:t>риятий по поддержанию общественного порядка;</w:t>
      </w:r>
    </w:p>
    <w:p w:rsidR="005B787D" w:rsidRDefault="005B787D" w:rsidP="005B787D">
      <w:pPr>
        <w:shd w:val="clear" w:color="auto" w:fill="FFFFFF"/>
        <w:tabs>
          <w:tab w:val="left" w:pos="432"/>
        </w:tabs>
        <w:ind w:left="269"/>
        <w:jc w:val="both"/>
        <w:rPr>
          <w:sz w:val="28"/>
          <w:szCs w:val="26"/>
        </w:rPr>
      </w:pPr>
      <w:r>
        <w:rPr>
          <w:spacing w:val="-3"/>
          <w:sz w:val="28"/>
          <w:szCs w:val="26"/>
        </w:rPr>
        <w:t>организация  взаимодействия с КЧС и ОПБ муниципального образования, органами вое</w:t>
      </w:r>
      <w:r>
        <w:rPr>
          <w:spacing w:val="-3"/>
          <w:sz w:val="28"/>
          <w:szCs w:val="26"/>
        </w:rPr>
        <w:t>н</w:t>
      </w:r>
      <w:r>
        <w:rPr>
          <w:spacing w:val="-3"/>
          <w:sz w:val="28"/>
          <w:szCs w:val="26"/>
        </w:rPr>
        <w:t>ного командова</w:t>
      </w:r>
      <w:r>
        <w:rPr>
          <w:spacing w:val="-3"/>
          <w:sz w:val="28"/>
          <w:szCs w:val="26"/>
        </w:rPr>
        <w:softHyphen/>
      </w:r>
      <w:r>
        <w:rPr>
          <w:spacing w:val="2"/>
          <w:sz w:val="28"/>
          <w:szCs w:val="26"/>
        </w:rPr>
        <w:t>ния,  а в случае необходимости - направление сил и сре</w:t>
      </w:r>
      <w:proofErr w:type="gramStart"/>
      <w:r>
        <w:rPr>
          <w:spacing w:val="2"/>
          <w:sz w:val="28"/>
          <w:szCs w:val="26"/>
        </w:rPr>
        <w:t>дств дл</w:t>
      </w:r>
      <w:proofErr w:type="gramEnd"/>
      <w:r>
        <w:rPr>
          <w:spacing w:val="2"/>
          <w:sz w:val="28"/>
          <w:szCs w:val="26"/>
        </w:rPr>
        <w:t xml:space="preserve">я </w:t>
      </w:r>
      <w:r>
        <w:rPr>
          <w:spacing w:val="-11"/>
          <w:sz w:val="28"/>
          <w:szCs w:val="26"/>
        </w:rPr>
        <w:t>ликвидации чрезвычайных ситу</w:t>
      </w:r>
      <w:r>
        <w:rPr>
          <w:spacing w:val="-11"/>
          <w:sz w:val="28"/>
          <w:szCs w:val="26"/>
        </w:rPr>
        <w:t>а</w:t>
      </w:r>
      <w:r>
        <w:rPr>
          <w:spacing w:val="-11"/>
          <w:sz w:val="28"/>
          <w:szCs w:val="26"/>
        </w:rPr>
        <w:t>ций;</w:t>
      </w:r>
    </w:p>
    <w:p w:rsidR="005B787D" w:rsidRDefault="005B787D" w:rsidP="005B787D">
      <w:pPr>
        <w:shd w:val="clear" w:color="auto" w:fill="FFFFFF"/>
        <w:tabs>
          <w:tab w:val="left" w:pos="432"/>
        </w:tabs>
        <w:ind w:left="269"/>
        <w:jc w:val="both"/>
        <w:rPr>
          <w:sz w:val="28"/>
          <w:szCs w:val="26"/>
        </w:rPr>
      </w:pPr>
      <w:r>
        <w:rPr>
          <w:spacing w:val="-2"/>
          <w:sz w:val="28"/>
          <w:szCs w:val="26"/>
        </w:rPr>
        <w:t xml:space="preserve">руководство   обучением  и  подготовкой     к </w:t>
      </w:r>
      <w:r>
        <w:rPr>
          <w:spacing w:val="-8"/>
          <w:sz w:val="28"/>
          <w:szCs w:val="26"/>
        </w:rPr>
        <w:t>действиям в чрезвычайных ситуациях;</w:t>
      </w:r>
    </w:p>
    <w:p w:rsidR="005B787D" w:rsidRDefault="005B787D" w:rsidP="005B787D">
      <w:pPr>
        <w:shd w:val="clear" w:color="auto" w:fill="FFFFFF"/>
        <w:tabs>
          <w:tab w:val="left" w:pos="432"/>
        </w:tabs>
        <w:jc w:val="both"/>
        <w:rPr>
          <w:sz w:val="28"/>
          <w:szCs w:val="26"/>
        </w:rPr>
      </w:pPr>
      <w:r>
        <w:rPr>
          <w:spacing w:val="-6"/>
          <w:sz w:val="28"/>
          <w:szCs w:val="26"/>
        </w:rPr>
        <w:t xml:space="preserve">    организация   контроля и наблюдения за состоянием   природной </w:t>
      </w:r>
      <w:r>
        <w:rPr>
          <w:spacing w:val="-2"/>
          <w:sz w:val="28"/>
          <w:szCs w:val="26"/>
        </w:rPr>
        <w:t>среды на террит</w:t>
      </w:r>
      <w:r>
        <w:rPr>
          <w:spacing w:val="-2"/>
          <w:sz w:val="28"/>
          <w:szCs w:val="26"/>
        </w:rPr>
        <w:t>о</w:t>
      </w:r>
      <w:r>
        <w:rPr>
          <w:spacing w:val="-2"/>
          <w:sz w:val="28"/>
          <w:szCs w:val="26"/>
        </w:rPr>
        <w:t>рии поселения, оценка и прогнозирование возможности возникно</w:t>
      </w:r>
      <w:r>
        <w:rPr>
          <w:spacing w:val="-2"/>
          <w:sz w:val="28"/>
          <w:szCs w:val="26"/>
        </w:rPr>
        <w:softHyphen/>
      </w:r>
      <w:r>
        <w:rPr>
          <w:spacing w:val="-16"/>
          <w:sz w:val="28"/>
          <w:szCs w:val="26"/>
        </w:rPr>
        <w:t>вения чрезвычайных ситуаций.</w:t>
      </w:r>
    </w:p>
    <w:p w:rsidR="005B787D" w:rsidRDefault="005B787D" w:rsidP="005B787D">
      <w:pPr>
        <w:shd w:val="clear" w:color="auto" w:fill="FFFFFF"/>
        <w:tabs>
          <w:tab w:val="left" w:pos="432"/>
        </w:tabs>
        <w:ind w:left="29"/>
        <w:jc w:val="both"/>
        <w:rPr>
          <w:sz w:val="28"/>
          <w:szCs w:val="26"/>
        </w:rPr>
      </w:pPr>
    </w:p>
    <w:p w:rsidR="005B787D" w:rsidRPr="002650D6" w:rsidRDefault="005B787D" w:rsidP="005B787D">
      <w:pPr>
        <w:shd w:val="clear" w:color="auto" w:fill="FFFFFF"/>
        <w:jc w:val="center"/>
        <w:rPr>
          <w:bCs/>
          <w:spacing w:val="-14"/>
          <w:sz w:val="28"/>
          <w:szCs w:val="26"/>
        </w:rPr>
      </w:pPr>
      <w:r w:rsidRPr="002650D6">
        <w:rPr>
          <w:bCs/>
          <w:iCs/>
          <w:spacing w:val="-3"/>
          <w:sz w:val="28"/>
          <w:szCs w:val="26"/>
        </w:rPr>
        <w:t xml:space="preserve">2. Деятельность  </w:t>
      </w:r>
      <w:r w:rsidRPr="002650D6">
        <w:rPr>
          <w:bCs/>
          <w:spacing w:val="-14"/>
          <w:sz w:val="28"/>
          <w:szCs w:val="26"/>
        </w:rPr>
        <w:t>комиссии по предупреждению и ликвидации</w:t>
      </w:r>
    </w:p>
    <w:p w:rsidR="005B787D" w:rsidRDefault="005B787D" w:rsidP="005B787D">
      <w:pPr>
        <w:shd w:val="clear" w:color="auto" w:fill="FFFFFF"/>
        <w:jc w:val="both"/>
        <w:rPr>
          <w:sz w:val="28"/>
          <w:szCs w:val="26"/>
        </w:rPr>
      </w:pPr>
      <w:r w:rsidRPr="002650D6">
        <w:rPr>
          <w:bCs/>
          <w:spacing w:val="-14"/>
          <w:sz w:val="28"/>
          <w:szCs w:val="26"/>
        </w:rPr>
        <w:t>чрезвычайных ситуаций  и обеспечению пожарной безопасн</w:t>
      </w:r>
      <w:r w:rsidRPr="002650D6">
        <w:rPr>
          <w:bCs/>
          <w:spacing w:val="-14"/>
          <w:sz w:val="28"/>
          <w:szCs w:val="26"/>
        </w:rPr>
        <w:t>о</w:t>
      </w:r>
      <w:r w:rsidRPr="002650D6">
        <w:rPr>
          <w:bCs/>
          <w:spacing w:val="-14"/>
          <w:sz w:val="28"/>
          <w:szCs w:val="26"/>
        </w:rPr>
        <w:t>сти</w:t>
      </w:r>
      <w:r w:rsidRPr="002650D6">
        <w:rPr>
          <w:sz w:val="28"/>
          <w:szCs w:val="28"/>
        </w:rPr>
        <w:t xml:space="preserve"> </w:t>
      </w:r>
      <w:r w:rsidRPr="002650D6">
        <w:rPr>
          <w:bCs/>
          <w:iCs/>
          <w:spacing w:val="-3"/>
          <w:sz w:val="28"/>
          <w:szCs w:val="26"/>
        </w:rPr>
        <w:t>включает в себя</w:t>
      </w:r>
      <w:r>
        <w:rPr>
          <w:b/>
          <w:bCs/>
          <w:i/>
          <w:iCs/>
          <w:spacing w:val="-3"/>
          <w:sz w:val="28"/>
          <w:szCs w:val="26"/>
        </w:rPr>
        <w:t xml:space="preserve"> </w:t>
      </w:r>
      <w:r>
        <w:rPr>
          <w:spacing w:val="-7"/>
          <w:sz w:val="28"/>
          <w:szCs w:val="26"/>
        </w:rPr>
        <w:t xml:space="preserve">планирование, подготовку и  осуществление  мероприятий  по </w:t>
      </w:r>
      <w:r>
        <w:rPr>
          <w:spacing w:val="-1"/>
          <w:sz w:val="28"/>
          <w:szCs w:val="26"/>
        </w:rPr>
        <w:t>предупреждению и ликвидации чрезвычайных с</w:t>
      </w:r>
      <w:r>
        <w:rPr>
          <w:spacing w:val="-1"/>
          <w:sz w:val="28"/>
          <w:szCs w:val="26"/>
        </w:rPr>
        <w:t>и</w:t>
      </w:r>
      <w:r>
        <w:rPr>
          <w:spacing w:val="-1"/>
          <w:sz w:val="28"/>
          <w:szCs w:val="26"/>
        </w:rPr>
        <w:t>туаций.</w:t>
      </w:r>
    </w:p>
    <w:p w:rsidR="005B787D" w:rsidRDefault="005B787D" w:rsidP="005B787D">
      <w:pPr>
        <w:shd w:val="clear" w:color="auto" w:fill="FFFFFF"/>
        <w:ind w:left="19" w:right="29" w:firstLine="881"/>
        <w:jc w:val="both"/>
        <w:rPr>
          <w:sz w:val="28"/>
          <w:szCs w:val="26"/>
        </w:rPr>
      </w:pPr>
      <w:r>
        <w:rPr>
          <w:spacing w:val="-5"/>
          <w:sz w:val="28"/>
          <w:szCs w:val="26"/>
        </w:rPr>
        <w:t xml:space="preserve">В зависимости от обстановки могут быть установлены 3 режима </w:t>
      </w:r>
      <w:r>
        <w:rPr>
          <w:spacing w:val="-12"/>
          <w:sz w:val="28"/>
          <w:szCs w:val="26"/>
        </w:rPr>
        <w:t>функциониров</w:t>
      </w:r>
      <w:r>
        <w:rPr>
          <w:spacing w:val="-12"/>
          <w:sz w:val="28"/>
          <w:szCs w:val="26"/>
        </w:rPr>
        <w:t>а</w:t>
      </w:r>
      <w:r>
        <w:rPr>
          <w:spacing w:val="-12"/>
          <w:sz w:val="28"/>
          <w:szCs w:val="26"/>
        </w:rPr>
        <w:t>ния.</w:t>
      </w:r>
    </w:p>
    <w:p w:rsidR="005B787D" w:rsidRDefault="005B787D" w:rsidP="005B787D">
      <w:pPr>
        <w:shd w:val="clear" w:color="auto" w:fill="FFFFFF"/>
        <w:spacing w:before="10"/>
        <w:ind w:right="19" w:firstLine="900"/>
        <w:jc w:val="both"/>
        <w:rPr>
          <w:sz w:val="28"/>
          <w:szCs w:val="26"/>
        </w:rPr>
      </w:pPr>
      <w:r w:rsidRPr="002650D6">
        <w:rPr>
          <w:bCs/>
          <w:iCs/>
          <w:spacing w:val="-4"/>
          <w:sz w:val="28"/>
          <w:szCs w:val="26"/>
        </w:rPr>
        <w:t>Режим повседневной деятельности</w:t>
      </w:r>
      <w:r>
        <w:rPr>
          <w:spacing w:val="-4"/>
          <w:sz w:val="28"/>
          <w:szCs w:val="26"/>
        </w:rPr>
        <w:t xml:space="preserve"> – при отсутствии угрозы возникновения чре</w:t>
      </w:r>
      <w:r>
        <w:rPr>
          <w:spacing w:val="-4"/>
          <w:sz w:val="28"/>
          <w:szCs w:val="26"/>
        </w:rPr>
        <w:t>з</w:t>
      </w:r>
      <w:r>
        <w:rPr>
          <w:spacing w:val="-4"/>
          <w:sz w:val="28"/>
          <w:szCs w:val="26"/>
        </w:rPr>
        <w:t>вычайной ситуации.</w:t>
      </w:r>
    </w:p>
    <w:p w:rsidR="005B787D" w:rsidRDefault="005B787D" w:rsidP="005B787D">
      <w:pPr>
        <w:shd w:val="clear" w:color="auto" w:fill="FFFFFF"/>
        <w:ind w:left="10" w:right="10" w:firstLine="890"/>
        <w:jc w:val="both"/>
        <w:rPr>
          <w:sz w:val="28"/>
          <w:szCs w:val="26"/>
        </w:rPr>
      </w:pPr>
      <w:r w:rsidRPr="002650D6">
        <w:rPr>
          <w:bCs/>
          <w:iCs/>
          <w:spacing w:val="-5"/>
          <w:sz w:val="28"/>
          <w:szCs w:val="26"/>
        </w:rPr>
        <w:t xml:space="preserve"> Режим повышенной готовности</w:t>
      </w:r>
      <w:r>
        <w:rPr>
          <w:spacing w:val="-5"/>
          <w:sz w:val="28"/>
          <w:szCs w:val="26"/>
        </w:rPr>
        <w:t xml:space="preserve"> – при угрозе возникновения</w:t>
      </w:r>
      <w:r>
        <w:rPr>
          <w:spacing w:val="1"/>
          <w:sz w:val="28"/>
          <w:szCs w:val="26"/>
        </w:rPr>
        <w:t xml:space="preserve"> чрезвычайной ситу</w:t>
      </w:r>
      <w:r>
        <w:rPr>
          <w:spacing w:val="1"/>
          <w:sz w:val="28"/>
          <w:szCs w:val="26"/>
        </w:rPr>
        <w:t>а</w:t>
      </w:r>
      <w:r>
        <w:rPr>
          <w:spacing w:val="1"/>
          <w:sz w:val="28"/>
          <w:szCs w:val="26"/>
        </w:rPr>
        <w:t>ции.</w:t>
      </w:r>
    </w:p>
    <w:p w:rsidR="005B787D" w:rsidRDefault="005B787D" w:rsidP="005B787D">
      <w:pPr>
        <w:shd w:val="clear" w:color="auto" w:fill="FFFFFF"/>
        <w:spacing w:before="10"/>
        <w:ind w:right="10" w:firstLine="900"/>
        <w:jc w:val="both"/>
        <w:rPr>
          <w:spacing w:val="1"/>
          <w:sz w:val="28"/>
          <w:szCs w:val="26"/>
        </w:rPr>
      </w:pPr>
      <w:r w:rsidRPr="002650D6">
        <w:rPr>
          <w:bCs/>
          <w:iCs/>
          <w:spacing w:val="-3"/>
          <w:sz w:val="28"/>
          <w:szCs w:val="26"/>
        </w:rPr>
        <w:t>Режим чрезвычайной ситуации</w:t>
      </w:r>
      <w:r>
        <w:rPr>
          <w:spacing w:val="-3"/>
          <w:sz w:val="28"/>
          <w:szCs w:val="26"/>
        </w:rPr>
        <w:t xml:space="preserve"> - при возникно</w:t>
      </w:r>
      <w:r>
        <w:rPr>
          <w:spacing w:val="-3"/>
          <w:sz w:val="28"/>
          <w:szCs w:val="26"/>
        </w:rPr>
        <w:softHyphen/>
      </w:r>
      <w:r>
        <w:rPr>
          <w:spacing w:val="1"/>
          <w:sz w:val="28"/>
          <w:szCs w:val="26"/>
        </w:rPr>
        <w:t>вении и ликвидации чрезв</w:t>
      </w:r>
      <w:r>
        <w:rPr>
          <w:spacing w:val="1"/>
          <w:sz w:val="28"/>
          <w:szCs w:val="26"/>
        </w:rPr>
        <w:t>ы</w:t>
      </w:r>
      <w:r>
        <w:rPr>
          <w:spacing w:val="1"/>
          <w:sz w:val="28"/>
          <w:szCs w:val="26"/>
        </w:rPr>
        <w:t>чайной ситуации.</w:t>
      </w:r>
    </w:p>
    <w:p w:rsidR="005B787D" w:rsidRDefault="005B787D" w:rsidP="005B787D">
      <w:pPr>
        <w:shd w:val="clear" w:color="auto" w:fill="FFFFFF"/>
        <w:spacing w:before="10"/>
        <w:ind w:right="10" w:firstLine="288"/>
        <w:jc w:val="both"/>
        <w:rPr>
          <w:spacing w:val="1"/>
          <w:sz w:val="28"/>
          <w:szCs w:val="26"/>
        </w:rPr>
      </w:pPr>
    </w:p>
    <w:p w:rsidR="005B787D" w:rsidRPr="002650D6" w:rsidRDefault="005B787D" w:rsidP="005B787D">
      <w:pPr>
        <w:shd w:val="clear" w:color="auto" w:fill="FFFFFF"/>
        <w:spacing w:before="10"/>
        <w:ind w:right="10" w:firstLine="900"/>
        <w:jc w:val="both"/>
        <w:rPr>
          <w:spacing w:val="1"/>
          <w:sz w:val="28"/>
          <w:szCs w:val="26"/>
        </w:rPr>
      </w:pPr>
      <w:r w:rsidRPr="002650D6">
        <w:rPr>
          <w:spacing w:val="1"/>
          <w:sz w:val="28"/>
          <w:szCs w:val="26"/>
        </w:rPr>
        <w:t>Основными мероприятиями, проводимыми органами управления  и силами я</w:t>
      </w:r>
      <w:r w:rsidRPr="002650D6">
        <w:rPr>
          <w:spacing w:val="1"/>
          <w:sz w:val="28"/>
          <w:szCs w:val="26"/>
        </w:rPr>
        <w:t>в</w:t>
      </w:r>
      <w:r w:rsidRPr="002650D6">
        <w:rPr>
          <w:spacing w:val="1"/>
          <w:sz w:val="28"/>
          <w:szCs w:val="26"/>
        </w:rPr>
        <w:t>ляются:</w:t>
      </w:r>
    </w:p>
    <w:p w:rsidR="005B787D" w:rsidRPr="002650D6" w:rsidRDefault="005B787D" w:rsidP="005B787D">
      <w:pPr>
        <w:shd w:val="clear" w:color="auto" w:fill="FFFFFF"/>
        <w:tabs>
          <w:tab w:val="left" w:pos="586"/>
        </w:tabs>
        <w:ind w:left="288"/>
        <w:jc w:val="both"/>
        <w:rPr>
          <w:bCs/>
          <w:iCs/>
          <w:sz w:val="28"/>
          <w:szCs w:val="26"/>
        </w:rPr>
      </w:pPr>
      <w:r w:rsidRPr="002650D6">
        <w:rPr>
          <w:bCs/>
          <w:iCs/>
          <w:spacing w:val="-1"/>
          <w:sz w:val="28"/>
          <w:szCs w:val="26"/>
        </w:rPr>
        <w:t>а)</w:t>
      </w:r>
      <w:r w:rsidRPr="002650D6">
        <w:rPr>
          <w:bCs/>
          <w:iCs/>
          <w:sz w:val="28"/>
          <w:szCs w:val="26"/>
        </w:rPr>
        <w:tab/>
      </w:r>
      <w:r w:rsidRPr="002650D6">
        <w:rPr>
          <w:bCs/>
          <w:iCs/>
          <w:spacing w:val="-2"/>
          <w:sz w:val="28"/>
          <w:szCs w:val="26"/>
        </w:rPr>
        <w:t>В режиме повседневной деятельности:</w:t>
      </w:r>
    </w:p>
    <w:p w:rsidR="005B787D" w:rsidRDefault="005B787D" w:rsidP="005B787D">
      <w:pPr>
        <w:shd w:val="clear" w:color="auto" w:fill="FFFFFF"/>
        <w:tabs>
          <w:tab w:val="left" w:pos="509"/>
        </w:tabs>
        <w:ind w:left="10" w:firstLine="278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pacing w:val="-6"/>
          <w:sz w:val="28"/>
          <w:szCs w:val="26"/>
        </w:rPr>
        <w:t xml:space="preserve">осуществление   наблюдения   за   состоянием   природной   среды, </w:t>
      </w:r>
      <w:r>
        <w:rPr>
          <w:spacing w:val="4"/>
          <w:sz w:val="28"/>
          <w:szCs w:val="26"/>
        </w:rPr>
        <w:t>обстановки на объекте и в прилегающей к нему зоне;</w:t>
      </w:r>
    </w:p>
    <w:p w:rsidR="005B787D" w:rsidRDefault="005B787D" w:rsidP="005B787D">
      <w:pPr>
        <w:shd w:val="clear" w:color="auto" w:fill="FFFFFF"/>
        <w:tabs>
          <w:tab w:val="left" w:pos="442"/>
        </w:tabs>
        <w:ind w:firstLine="288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  </w:t>
      </w:r>
      <w:r>
        <w:rPr>
          <w:spacing w:val="-3"/>
          <w:sz w:val="28"/>
          <w:szCs w:val="26"/>
        </w:rPr>
        <w:t xml:space="preserve">выполнение мероприятий по предупреждению и ликвидации чрезвычайных </w:t>
      </w:r>
      <w:r>
        <w:rPr>
          <w:spacing w:val="-2"/>
          <w:sz w:val="28"/>
          <w:szCs w:val="26"/>
        </w:rPr>
        <w:t>ситу</w:t>
      </w:r>
      <w:r>
        <w:rPr>
          <w:spacing w:val="-2"/>
          <w:sz w:val="28"/>
          <w:szCs w:val="26"/>
        </w:rPr>
        <w:t>а</w:t>
      </w:r>
      <w:r>
        <w:rPr>
          <w:spacing w:val="-2"/>
          <w:sz w:val="28"/>
          <w:szCs w:val="26"/>
        </w:rPr>
        <w:t xml:space="preserve">ций, защите персонала, снижению возможного </w:t>
      </w:r>
      <w:r>
        <w:rPr>
          <w:spacing w:val="1"/>
          <w:sz w:val="28"/>
          <w:szCs w:val="26"/>
        </w:rPr>
        <w:t>экономического ущерба, а также п</w:t>
      </w:r>
      <w:r>
        <w:rPr>
          <w:spacing w:val="1"/>
          <w:sz w:val="28"/>
          <w:szCs w:val="26"/>
        </w:rPr>
        <w:t>о</w:t>
      </w:r>
      <w:r>
        <w:rPr>
          <w:spacing w:val="1"/>
          <w:sz w:val="28"/>
          <w:szCs w:val="26"/>
        </w:rPr>
        <w:t>вышению устойчивости функцио</w:t>
      </w:r>
      <w:r>
        <w:rPr>
          <w:spacing w:val="-1"/>
          <w:sz w:val="28"/>
          <w:szCs w:val="26"/>
        </w:rPr>
        <w:t>нирования организации при возникновении чрезвычайных с</w:t>
      </w:r>
      <w:r>
        <w:rPr>
          <w:spacing w:val="-1"/>
          <w:sz w:val="28"/>
          <w:szCs w:val="26"/>
        </w:rPr>
        <w:t>и</w:t>
      </w:r>
      <w:r>
        <w:rPr>
          <w:spacing w:val="-1"/>
          <w:sz w:val="28"/>
          <w:szCs w:val="26"/>
        </w:rPr>
        <w:t>ту</w:t>
      </w:r>
      <w:r>
        <w:rPr>
          <w:spacing w:val="-1"/>
          <w:sz w:val="28"/>
          <w:szCs w:val="26"/>
        </w:rPr>
        <w:softHyphen/>
      </w:r>
      <w:r>
        <w:rPr>
          <w:spacing w:val="-11"/>
          <w:sz w:val="28"/>
          <w:szCs w:val="26"/>
        </w:rPr>
        <w:t>аций;</w:t>
      </w:r>
    </w:p>
    <w:p w:rsidR="005B787D" w:rsidRDefault="005B787D" w:rsidP="005B787D">
      <w:pPr>
        <w:shd w:val="clear" w:color="auto" w:fill="FFFFFF"/>
        <w:tabs>
          <w:tab w:val="left" w:pos="518"/>
        </w:tabs>
        <w:spacing w:before="10"/>
        <w:ind w:firstLine="288"/>
        <w:jc w:val="both"/>
        <w:rPr>
          <w:spacing w:val="1"/>
          <w:sz w:val="28"/>
          <w:szCs w:val="26"/>
        </w:rPr>
      </w:pPr>
      <w:r>
        <w:rPr>
          <w:sz w:val="28"/>
          <w:szCs w:val="26"/>
        </w:rPr>
        <w:tab/>
      </w:r>
      <w:r>
        <w:rPr>
          <w:spacing w:val="-5"/>
          <w:sz w:val="28"/>
          <w:szCs w:val="26"/>
        </w:rPr>
        <w:t>поддержание   высокой   готовности   органов   управления  к действиям в чрезв</w:t>
      </w:r>
      <w:r>
        <w:rPr>
          <w:spacing w:val="-5"/>
          <w:sz w:val="28"/>
          <w:szCs w:val="26"/>
        </w:rPr>
        <w:t>ы</w:t>
      </w:r>
      <w:r>
        <w:rPr>
          <w:spacing w:val="-5"/>
          <w:sz w:val="28"/>
          <w:szCs w:val="26"/>
        </w:rPr>
        <w:t xml:space="preserve">чайных ситуациях, организация обучения населения </w:t>
      </w:r>
      <w:r>
        <w:rPr>
          <w:spacing w:val="1"/>
          <w:sz w:val="28"/>
          <w:szCs w:val="26"/>
        </w:rPr>
        <w:t>способам защиты и действ</w:t>
      </w:r>
      <w:r>
        <w:rPr>
          <w:spacing w:val="1"/>
          <w:sz w:val="28"/>
          <w:szCs w:val="26"/>
        </w:rPr>
        <w:t>и</w:t>
      </w:r>
      <w:r>
        <w:rPr>
          <w:spacing w:val="1"/>
          <w:sz w:val="28"/>
          <w:szCs w:val="26"/>
        </w:rPr>
        <w:t>ям в чрезвычайных ситуациях.</w:t>
      </w:r>
    </w:p>
    <w:p w:rsidR="005B787D" w:rsidRDefault="005B787D" w:rsidP="005B787D">
      <w:pPr>
        <w:shd w:val="clear" w:color="auto" w:fill="FFFFFF"/>
        <w:tabs>
          <w:tab w:val="left" w:pos="518"/>
        </w:tabs>
        <w:spacing w:before="10"/>
        <w:ind w:firstLine="288"/>
        <w:jc w:val="both"/>
        <w:rPr>
          <w:sz w:val="28"/>
          <w:szCs w:val="26"/>
        </w:rPr>
      </w:pPr>
    </w:p>
    <w:p w:rsidR="005B787D" w:rsidRPr="002650D6" w:rsidRDefault="005B787D" w:rsidP="005B787D">
      <w:pPr>
        <w:shd w:val="clear" w:color="auto" w:fill="FFFFFF"/>
        <w:ind w:left="298"/>
        <w:jc w:val="both"/>
        <w:rPr>
          <w:bCs/>
          <w:iCs/>
          <w:sz w:val="28"/>
          <w:szCs w:val="26"/>
        </w:rPr>
      </w:pPr>
      <w:r w:rsidRPr="002650D6">
        <w:rPr>
          <w:bCs/>
          <w:iCs/>
          <w:spacing w:val="1"/>
          <w:sz w:val="28"/>
          <w:szCs w:val="26"/>
        </w:rPr>
        <w:t>б) В режиме повышенной готовности:</w:t>
      </w:r>
    </w:p>
    <w:p w:rsidR="005B787D" w:rsidRDefault="005B787D" w:rsidP="005B787D">
      <w:pPr>
        <w:shd w:val="clear" w:color="auto" w:fill="FFFFFF"/>
        <w:tabs>
          <w:tab w:val="left" w:pos="451"/>
        </w:tabs>
        <w:ind w:left="288"/>
        <w:jc w:val="both"/>
        <w:rPr>
          <w:sz w:val="28"/>
          <w:szCs w:val="26"/>
        </w:rPr>
      </w:pPr>
      <w:r>
        <w:rPr>
          <w:spacing w:val="-3"/>
          <w:sz w:val="28"/>
          <w:szCs w:val="26"/>
        </w:rPr>
        <w:t xml:space="preserve">     формирование оперативной группы (групп) для выявления причин </w:t>
      </w:r>
      <w:r>
        <w:rPr>
          <w:spacing w:val="-5"/>
          <w:sz w:val="28"/>
          <w:szCs w:val="26"/>
        </w:rPr>
        <w:t>ухудшения   о</w:t>
      </w:r>
      <w:r>
        <w:rPr>
          <w:spacing w:val="-5"/>
          <w:sz w:val="28"/>
          <w:szCs w:val="26"/>
        </w:rPr>
        <w:t>б</w:t>
      </w:r>
      <w:r>
        <w:rPr>
          <w:spacing w:val="-5"/>
          <w:sz w:val="28"/>
          <w:szCs w:val="26"/>
        </w:rPr>
        <w:t xml:space="preserve">становки   в   районе   возможной   ЧС,   выработка </w:t>
      </w:r>
      <w:r>
        <w:rPr>
          <w:sz w:val="28"/>
          <w:szCs w:val="26"/>
        </w:rPr>
        <w:t>предложений по ее нормализ</w:t>
      </w:r>
      <w:r>
        <w:rPr>
          <w:sz w:val="28"/>
          <w:szCs w:val="26"/>
        </w:rPr>
        <w:t>а</w:t>
      </w:r>
      <w:r>
        <w:rPr>
          <w:sz w:val="28"/>
          <w:szCs w:val="26"/>
        </w:rPr>
        <w:t>ции;</w:t>
      </w:r>
    </w:p>
    <w:p w:rsidR="005B787D" w:rsidRDefault="005B787D" w:rsidP="005B787D">
      <w:pPr>
        <w:shd w:val="clear" w:color="auto" w:fill="FFFFFF"/>
        <w:tabs>
          <w:tab w:val="left" w:pos="451"/>
        </w:tabs>
        <w:spacing w:before="10"/>
        <w:ind w:left="-108"/>
        <w:jc w:val="both"/>
        <w:rPr>
          <w:sz w:val="28"/>
          <w:szCs w:val="26"/>
        </w:rPr>
      </w:pPr>
      <w:r>
        <w:rPr>
          <w:spacing w:val="1"/>
          <w:sz w:val="28"/>
          <w:szCs w:val="26"/>
        </w:rPr>
        <w:t xml:space="preserve">          усиление дежурно-диспетчерской службы;</w:t>
      </w:r>
    </w:p>
    <w:p w:rsidR="005B787D" w:rsidRDefault="005B787D" w:rsidP="005B787D">
      <w:pPr>
        <w:shd w:val="clear" w:color="auto" w:fill="FFFFFF"/>
        <w:tabs>
          <w:tab w:val="left" w:pos="538"/>
        </w:tabs>
        <w:ind w:left="10" w:firstLine="27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  <w:r>
        <w:rPr>
          <w:spacing w:val="-5"/>
          <w:sz w:val="28"/>
          <w:szCs w:val="26"/>
        </w:rPr>
        <w:t xml:space="preserve">усиление   наблюдения   и   </w:t>
      </w:r>
      <w:proofErr w:type="gramStart"/>
      <w:r>
        <w:rPr>
          <w:spacing w:val="-5"/>
          <w:sz w:val="28"/>
          <w:szCs w:val="26"/>
        </w:rPr>
        <w:t>контроля за</w:t>
      </w:r>
      <w:proofErr w:type="gramEnd"/>
      <w:r>
        <w:rPr>
          <w:spacing w:val="-5"/>
          <w:sz w:val="28"/>
          <w:szCs w:val="26"/>
        </w:rPr>
        <w:t xml:space="preserve"> состоянием   природной </w:t>
      </w:r>
      <w:r>
        <w:rPr>
          <w:spacing w:val="-1"/>
          <w:sz w:val="28"/>
          <w:szCs w:val="26"/>
        </w:rPr>
        <w:t>среды, обст</w:t>
      </w:r>
      <w:r>
        <w:rPr>
          <w:spacing w:val="-1"/>
          <w:sz w:val="28"/>
          <w:szCs w:val="26"/>
        </w:rPr>
        <w:t>а</w:t>
      </w:r>
      <w:r>
        <w:rPr>
          <w:spacing w:val="-1"/>
          <w:sz w:val="28"/>
          <w:szCs w:val="26"/>
        </w:rPr>
        <w:t>новкой на прилегающих территориях, прогнозирова</w:t>
      </w:r>
      <w:r>
        <w:rPr>
          <w:spacing w:val="-1"/>
          <w:sz w:val="28"/>
          <w:szCs w:val="26"/>
        </w:rPr>
        <w:softHyphen/>
      </w:r>
      <w:r>
        <w:rPr>
          <w:spacing w:val="1"/>
          <w:sz w:val="28"/>
          <w:szCs w:val="26"/>
        </w:rPr>
        <w:t>ние возможности возникновения чрезв</w:t>
      </w:r>
      <w:r>
        <w:rPr>
          <w:spacing w:val="1"/>
          <w:sz w:val="28"/>
          <w:szCs w:val="26"/>
        </w:rPr>
        <w:t>ы</w:t>
      </w:r>
      <w:r>
        <w:rPr>
          <w:spacing w:val="1"/>
          <w:sz w:val="28"/>
          <w:szCs w:val="26"/>
        </w:rPr>
        <w:t>чайных ситуаций и их масштабов;</w:t>
      </w:r>
    </w:p>
    <w:p w:rsidR="005B787D" w:rsidRDefault="005B787D" w:rsidP="005B787D">
      <w:pPr>
        <w:shd w:val="clear" w:color="auto" w:fill="FFFFFF"/>
        <w:tabs>
          <w:tab w:val="left" w:pos="451"/>
        </w:tabs>
        <w:ind w:left="10" w:firstLine="27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>
        <w:rPr>
          <w:spacing w:val="-1"/>
          <w:sz w:val="28"/>
          <w:szCs w:val="26"/>
        </w:rPr>
        <w:t>принятие мер по защите персонала, природной среды и повыше</w:t>
      </w:r>
      <w:r>
        <w:rPr>
          <w:spacing w:val="-1"/>
          <w:sz w:val="28"/>
          <w:szCs w:val="26"/>
        </w:rPr>
        <w:softHyphen/>
      </w:r>
      <w:r>
        <w:rPr>
          <w:sz w:val="28"/>
          <w:szCs w:val="26"/>
        </w:rPr>
        <w:t>нию устойчив</w:t>
      </w:r>
      <w:r>
        <w:rPr>
          <w:sz w:val="28"/>
          <w:szCs w:val="26"/>
        </w:rPr>
        <w:t>о</w:t>
      </w:r>
      <w:r>
        <w:rPr>
          <w:sz w:val="28"/>
          <w:szCs w:val="26"/>
        </w:rPr>
        <w:t>сти функционирования организаций;</w:t>
      </w:r>
    </w:p>
    <w:p w:rsidR="005B787D" w:rsidRDefault="005B787D" w:rsidP="005B787D">
      <w:pPr>
        <w:shd w:val="clear" w:color="auto" w:fill="FFFFFF"/>
        <w:tabs>
          <w:tab w:val="left" w:pos="538"/>
        </w:tabs>
        <w:spacing w:before="10"/>
        <w:ind w:left="19" w:firstLine="278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pacing w:val="-5"/>
          <w:sz w:val="28"/>
          <w:szCs w:val="26"/>
        </w:rPr>
        <w:t xml:space="preserve">повышение   готовности   сил   и   средств,   предназначенных   для </w:t>
      </w:r>
      <w:r>
        <w:rPr>
          <w:spacing w:val="-2"/>
          <w:sz w:val="28"/>
          <w:szCs w:val="26"/>
        </w:rPr>
        <w:t>ликвидации во</w:t>
      </w:r>
      <w:r>
        <w:rPr>
          <w:spacing w:val="-2"/>
          <w:sz w:val="28"/>
          <w:szCs w:val="26"/>
        </w:rPr>
        <w:t>з</w:t>
      </w:r>
      <w:r>
        <w:rPr>
          <w:spacing w:val="-2"/>
          <w:sz w:val="28"/>
          <w:szCs w:val="26"/>
        </w:rPr>
        <w:t>можных чрезвычайных ситуаций, уточнение планов их действий и выдвиже</w:t>
      </w:r>
      <w:r>
        <w:rPr>
          <w:spacing w:val="-2"/>
          <w:sz w:val="28"/>
          <w:szCs w:val="26"/>
        </w:rPr>
        <w:softHyphen/>
      </w:r>
      <w:r>
        <w:rPr>
          <w:sz w:val="28"/>
          <w:szCs w:val="26"/>
        </w:rPr>
        <w:t>ние при необходимости в районы предполагаемых действий.</w:t>
      </w:r>
    </w:p>
    <w:p w:rsidR="005B787D" w:rsidRDefault="005B787D" w:rsidP="005B787D">
      <w:pPr>
        <w:shd w:val="clear" w:color="auto" w:fill="FFFFFF"/>
        <w:tabs>
          <w:tab w:val="left" w:pos="538"/>
        </w:tabs>
        <w:spacing w:before="10"/>
        <w:ind w:left="19" w:firstLine="278"/>
        <w:jc w:val="both"/>
        <w:rPr>
          <w:sz w:val="28"/>
          <w:szCs w:val="26"/>
        </w:rPr>
      </w:pPr>
    </w:p>
    <w:p w:rsidR="005B787D" w:rsidRPr="002650D6" w:rsidRDefault="005B787D" w:rsidP="005B787D">
      <w:pPr>
        <w:shd w:val="clear" w:color="auto" w:fill="FFFFFF"/>
        <w:tabs>
          <w:tab w:val="left" w:pos="586"/>
        </w:tabs>
        <w:ind w:left="288"/>
        <w:jc w:val="both"/>
        <w:rPr>
          <w:bCs/>
          <w:iCs/>
          <w:sz w:val="28"/>
          <w:szCs w:val="26"/>
        </w:rPr>
      </w:pPr>
      <w:r w:rsidRPr="002650D6">
        <w:rPr>
          <w:bCs/>
          <w:iCs/>
          <w:spacing w:val="-18"/>
          <w:sz w:val="28"/>
          <w:szCs w:val="26"/>
        </w:rPr>
        <w:t>в)</w:t>
      </w:r>
      <w:r w:rsidRPr="002650D6">
        <w:rPr>
          <w:bCs/>
          <w:iCs/>
          <w:sz w:val="28"/>
          <w:szCs w:val="26"/>
        </w:rPr>
        <w:tab/>
      </w:r>
      <w:r w:rsidRPr="002650D6">
        <w:rPr>
          <w:bCs/>
          <w:iCs/>
          <w:spacing w:val="-1"/>
          <w:sz w:val="28"/>
          <w:szCs w:val="26"/>
        </w:rPr>
        <w:t>В режиме чрезвычайной ситуации:</w:t>
      </w:r>
    </w:p>
    <w:p w:rsidR="005B787D" w:rsidRDefault="005B787D" w:rsidP="005B787D">
      <w:pPr>
        <w:shd w:val="clear" w:color="auto" w:fill="FFFFFF"/>
        <w:tabs>
          <w:tab w:val="left" w:pos="-180"/>
        </w:tabs>
        <w:ind w:left="-108"/>
        <w:jc w:val="both"/>
        <w:rPr>
          <w:sz w:val="28"/>
          <w:szCs w:val="26"/>
        </w:rPr>
      </w:pPr>
      <w:r>
        <w:rPr>
          <w:spacing w:val="-4"/>
          <w:sz w:val="28"/>
          <w:szCs w:val="26"/>
        </w:rPr>
        <w:t xml:space="preserve">         организация защиты персонала;</w:t>
      </w:r>
    </w:p>
    <w:p w:rsidR="005B787D" w:rsidRDefault="005B787D" w:rsidP="005B787D">
      <w:pPr>
        <w:shd w:val="clear" w:color="auto" w:fill="FFFFFF"/>
        <w:tabs>
          <w:tab w:val="left" w:pos="451"/>
        </w:tabs>
        <w:spacing w:before="10"/>
        <w:ind w:left="288"/>
        <w:jc w:val="both"/>
        <w:rPr>
          <w:sz w:val="28"/>
          <w:szCs w:val="26"/>
        </w:rPr>
      </w:pPr>
      <w:r>
        <w:rPr>
          <w:spacing w:val="-2"/>
          <w:sz w:val="28"/>
          <w:szCs w:val="26"/>
        </w:rPr>
        <w:t xml:space="preserve">    выдвижение оперативной группы (групп) в зону чрезвычайной ситуации для непосред</w:t>
      </w:r>
      <w:r>
        <w:rPr>
          <w:spacing w:val="-1"/>
          <w:sz w:val="28"/>
          <w:szCs w:val="26"/>
        </w:rPr>
        <w:t>ственного руков</w:t>
      </w:r>
      <w:r>
        <w:rPr>
          <w:spacing w:val="-1"/>
          <w:sz w:val="28"/>
          <w:szCs w:val="26"/>
        </w:rPr>
        <w:t>о</w:t>
      </w:r>
      <w:r>
        <w:rPr>
          <w:spacing w:val="-1"/>
          <w:sz w:val="28"/>
          <w:szCs w:val="26"/>
        </w:rPr>
        <w:t>дства работами;</w:t>
      </w:r>
    </w:p>
    <w:p w:rsidR="005B787D" w:rsidRDefault="005B787D" w:rsidP="005B787D">
      <w:pPr>
        <w:shd w:val="clear" w:color="auto" w:fill="FFFFFF"/>
        <w:tabs>
          <w:tab w:val="left" w:pos="451"/>
        </w:tabs>
        <w:spacing w:before="10"/>
        <w:jc w:val="both"/>
        <w:rPr>
          <w:sz w:val="28"/>
          <w:szCs w:val="26"/>
        </w:rPr>
      </w:pPr>
      <w:r>
        <w:rPr>
          <w:spacing w:val="2"/>
          <w:sz w:val="28"/>
          <w:szCs w:val="26"/>
        </w:rPr>
        <w:t xml:space="preserve">        выдвижение сил и средств </w:t>
      </w:r>
      <w:proofErr w:type="gramStart"/>
      <w:r>
        <w:rPr>
          <w:spacing w:val="2"/>
          <w:sz w:val="28"/>
          <w:szCs w:val="26"/>
        </w:rPr>
        <w:t>в место чрезвычайной ситуации</w:t>
      </w:r>
      <w:proofErr w:type="gramEnd"/>
      <w:r>
        <w:rPr>
          <w:spacing w:val="2"/>
          <w:sz w:val="28"/>
          <w:szCs w:val="26"/>
        </w:rPr>
        <w:t xml:space="preserve"> для проведения аварийно-спасательных   и других неотложных р</w:t>
      </w:r>
      <w:r>
        <w:rPr>
          <w:spacing w:val="2"/>
          <w:sz w:val="28"/>
          <w:szCs w:val="26"/>
        </w:rPr>
        <w:t>а</w:t>
      </w:r>
      <w:r>
        <w:rPr>
          <w:spacing w:val="2"/>
          <w:sz w:val="28"/>
          <w:szCs w:val="26"/>
        </w:rPr>
        <w:t>бот;</w:t>
      </w:r>
    </w:p>
    <w:p w:rsidR="005B787D" w:rsidRDefault="005B787D" w:rsidP="005B787D">
      <w:pPr>
        <w:shd w:val="clear" w:color="auto" w:fill="FFFFFF"/>
        <w:tabs>
          <w:tab w:val="left" w:pos="451"/>
        </w:tabs>
        <w:ind w:left="-108"/>
        <w:jc w:val="both"/>
        <w:rPr>
          <w:sz w:val="28"/>
          <w:szCs w:val="26"/>
        </w:rPr>
      </w:pPr>
      <w:r>
        <w:rPr>
          <w:spacing w:val="-1"/>
          <w:sz w:val="28"/>
          <w:szCs w:val="26"/>
        </w:rPr>
        <w:t xml:space="preserve">         организация работ по ликвидации чрезвычайной ситуации;</w:t>
      </w:r>
    </w:p>
    <w:p w:rsidR="005B787D" w:rsidRDefault="005B787D" w:rsidP="005B787D">
      <w:pPr>
        <w:shd w:val="clear" w:color="auto" w:fill="FFFFFF"/>
        <w:tabs>
          <w:tab w:val="left" w:pos="451"/>
        </w:tabs>
        <w:spacing w:before="10"/>
        <w:ind w:left="288"/>
        <w:jc w:val="both"/>
        <w:rPr>
          <w:sz w:val="28"/>
          <w:szCs w:val="26"/>
        </w:rPr>
      </w:pPr>
      <w:r>
        <w:rPr>
          <w:spacing w:val="-3"/>
          <w:sz w:val="28"/>
          <w:szCs w:val="26"/>
        </w:rPr>
        <w:t xml:space="preserve">    организация работ по обеспечению устойчивости функционирова</w:t>
      </w:r>
      <w:r>
        <w:rPr>
          <w:spacing w:val="-3"/>
          <w:sz w:val="28"/>
          <w:szCs w:val="26"/>
        </w:rPr>
        <w:softHyphen/>
        <w:t>ния организации и жи</w:t>
      </w:r>
      <w:r>
        <w:rPr>
          <w:spacing w:val="-3"/>
          <w:sz w:val="28"/>
          <w:szCs w:val="26"/>
        </w:rPr>
        <w:t>з</w:t>
      </w:r>
      <w:r>
        <w:rPr>
          <w:spacing w:val="-3"/>
          <w:sz w:val="28"/>
          <w:szCs w:val="26"/>
        </w:rPr>
        <w:t xml:space="preserve">необеспечению пострадавшего </w:t>
      </w:r>
      <w:r>
        <w:rPr>
          <w:spacing w:val="-5"/>
          <w:sz w:val="28"/>
          <w:szCs w:val="26"/>
        </w:rPr>
        <w:t>персонала.</w:t>
      </w:r>
    </w:p>
    <w:p w:rsidR="005B787D" w:rsidRDefault="005B787D" w:rsidP="005B787D">
      <w:pPr>
        <w:shd w:val="clear" w:color="auto" w:fill="FFFFFF"/>
        <w:tabs>
          <w:tab w:val="left" w:pos="451"/>
        </w:tabs>
        <w:spacing w:before="10"/>
        <w:ind w:left="10"/>
        <w:jc w:val="both"/>
        <w:rPr>
          <w:sz w:val="28"/>
          <w:szCs w:val="26"/>
        </w:rPr>
      </w:pPr>
    </w:p>
    <w:p w:rsidR="005B787D" w:rsidRDefault="005B787D" w:rsidP="005B787D">
      <w:pPr>
        <w:shd w:val="clear" w:color="auto" w:fill="FFFFFF"/>
        <w:tabs>
          <w:tab w:val="left" w:pos="1862"/>
        </w:tabs>
        <w:spacing w:before="10"/>
        <w:ind w:left="1690"/>
        <w:jc w:val="both"/>
        <w:rPr>
          <w:sz w:val="28"/>
          <w:szCs w:val="26"/>
        </w:rPr>
      </w:pPr>
    </w:p>
    <w:p w:rsidR="005B787D" w:rsidRDefault="005B787D" w:rsidP="005B787D">
      <w:pPr>
        <w:jc w:val="both"/>
        <w:rPr>
          <w:sz w:val="28"/>
        </w:rPr>
      </w:pPr>
    </w:p>
    <w:p w:rsidR="005B787D" w:rsidRDefault="005B787D" w:rsidP="005B787D">
      <w:pPr>
        <w:jc w:val="both"/>
        <w:rPr>
          <w:sz w:val="28"/>
        </w:rPr>
      </w:pPr>
    </w:p>
    <w:p w:rsidR="005B787D" w:rsidRDefault="005B787D" w:rsidP="005B787D"/>
    <w:p w:rsidR="005B787D" w:rsidRDefault="005B787D" w:rsidP="005B787D"/>
    <w:p w:rsidR="005B787D" w:rsidRDefault="005B787D" w:rsidP="005B787D"/>
    <w:p w:rsidR="005B787D" w:rsidRDefault="005B787D" w:rsidP="005B787D"/>
    <w:p w:rsidR="005B787D" w:rsidRDefault="005B787D" w:rsidP="005B787D"/>
    <w:p w:rsidR="005B787D" w:rsidRDefault="005B787D" w:rsidP="005B787D"/>
    <w:p w:rsidR="005B787D" w:rsidRDefault="005B787D" w:rsidP="005B787D"/>
    <w:p w:rsidR="005B787D" w:rsidRDefault="005B787D" w:rsidP="005B787D"/>
    <w:p w:rsidR="005B787D" w:rsidRDefault="005B787D" w:rsidP="005B787D"/>
    <w:p w:rsidR="005B787D" w:rsidRPr="005B787D" w:rsidRDefault="005B787D" w:rsidP="005B787D">
      <w:pPr>
        <w:rPr>
          <w:sz w:val="28"/>
          <w:szCs w:val="28"/>
        </w:rPr>
      </w:pPr>
    </w:p>
    <w:p w:rsidR="005B787D" w:rsidRDefault="005B787D" w:rsidP="005B787D"/>
    <w:p w:rsidR="005B787D" w:rsidRDefault="005B787D" w:rsidP="005B787D">
      <w:pPr>
        <w:ind w:left="5580"/>
        <w:jc w:val="both"/>
        <w:rPr>
          <w:bCs/>
          <w:sz w:val="28"/>
          <w:lang w:val="tt-RU"/>
        </w:rPr>
      </w:pPr>
      <w:r>
        <w:rPr>
          <w:bCs/>
          <w:sz w:val="28"/>
        </w:rPr>
        <w:lastRenderedPageBreak/>
        <w:t xml:space="preserve">Приложение </w:t>
      </w:r>
      <w:r>
        <w:rPr>
          <w:bCs/>
          <w:sz w:val="28"/>
          <w:lang w:val="tt-RU"/>
        </w:rPr>
        <w:t xml:space="preserve">№ </w:t>
      </w:r>
      <w:r>
        <w:rPr>
          <w:bCs/>
          <w:sz w:val="28"/>
        </w:rPr>
        <w:t xml:space="preserve">2 </w:t>
      </w:r>
      <w:proofErr w:type="gramStart"/>
      <w:r>
        <w:rPr>
          <w:bCs/>
          <w:sz w:val="28"/>
        </w:rPr>
        <w:t>к</w:t>
      </w:r>
      <w:proofErr w:type="gramEnd"/>
      <w:r>
        <w:rPr>
          <w:bCs/>
          <w:sz w:val="28"/>
        </w:rPr>
        <w:t xml:space="preserve"> </w:t>
      </w:r>
    </w:p>
    <w:p w:rsidR="005B787D" w:rsidRDefault="005B787D" w:rsidP="005B787D">
      <w:pPr>
        <w:ind w:left="5580"/>
        <w:jc w:val="both"/>
        <w:rPr>
          <w:bCs/>
          <w:sz w:val="28"/>
          <w:lang w:val="tt-RU"/>
        </w:rPr>
      </w:pPr>
      <w:r>
        <w:rPr>
          <w:bCs/>
          <w:sz w:val="28"/>
          <w:lang w:val="tt-RU"/>
        </w:rPr>
        <w:t>постановлению главы</w:t>
      </w:r>
    </w:p>
    <w:p w:rsidR="005B787D" w:rsidRDefault="005B787D" w:rsidP="005B787D">
      <w:pPr>
        <w:ind w:left="5580"/>
        <w:jc w:val="both"/>
        <w:rPr>
          <w:bCs/>
          <w:sz w:val="28"/>
          <w:lang w:val="tt-RU"/>
        </w:rPr>
      </w:pPr>
      <w:r>
        <w:rPr>
          <w:bCs/>
          <w:sz w:val="28"/>
          <w:lang w:val="tt-RU"/>
        </w:rPr>
        <w:t>сельского поселения</w:t>
      </w:r>
    </w:p>
    <w:p w:rsidR="005B787D" w:rsidRDefault="005B787D" w:rsidP="005B787D">
      <w:pPr>
        <w:ind w:left="5580"/>
        <w:jc w:val="both"/>
        <w:rPr>
          <w:bCs/>
          <w:sz w:val="28"/>
          <w:lang w:val="tt-RU"/>
        </w:rPr>
      </w:pPr>
      <w:r>
        <w:rPr>
          <w:bCs/>
          <w:sz w:val="28"/>
          <w:lang w:val="tt-RU"/>
        </w:rPr>
        <w:t>Енгалышевский сельсовет</w:t>
      </w:r>
    </w:p>
    <w:p w:rsidR="005B787D" w:rsidRDefault="005B787D" w:rsidP="005B787D">
      <w:pPr>
        <w:ind w:left="5580"/>
        <w:jc w:val="both"/>
        <w:rPr>
          <w:bCs/>
          <w:sz w:val="28"/>
          <w:lang w:val="tt-RU"/>
        </w:rPr>
      </w:pPr>
      <w:r>
        <w:rPr>
          <w:bCs/>
          <w:sz w:val="28"/>
          <w:lang w:val="tt-RU"/>
        </w:rPr>
        <w:t>муниципального района</w:t>
      </w:r>
    </w:p>
    <w:p w:rsidR="005B787D" w:rsidRDefault="005B787D" w:rsidP="005B787D">
      <w:pPr>
        <w:ind w:left="5580"/>
        <w:jc w:val="both"/>
        <w:rPr>
          <w:bCs/>
          <w:sz w:val="28"/>
          <w:lang w:val="tt-RU"/>
        </w:rPr>
      </w:pPr>
      <w:r>
        <w:rPr>
          <w:bCs/>
          <w:sz w:val="28"/>
          <w:lang w:val="tt-RU"/>
        </w:rPr>
        <w:t>Чишминский район</w:t>
      </w:r>
    </w:p>
    <w:p w:rsidR="005B787D" w:rsidRDefault="005B787D" w:rsidP="005B787D">
      <w:pPr>
        <w:ind w:left="5580"/>
        <w:jc w:val="both"/>
        <w:rPr>
          <w:bCs/>
          <w:sz w:val="28"/>
        </w:rPr>
      </w:pPr>
      <w:r>
        <w:rPr>
          <w:bCs/>
          <w:sz w:val="28"/>
          <w:lang w:val="tt-RU"/>
        </w:rPr>
        <w:t>Республики Башкортостан</w:t>
      </w:r>
      <w:r>
        <w:rPr>
          <w:bCs/>
          <w:sz w:val="28"/>
        </w:rPr>
        <w:t xml:space="preserve">   </w:t>
      </w:r>
    </w:p>
    <w:p w:rsidR="005B787D" w:rsidRDefault="005B787D" w:rsidP="005B787D">
      <w:pPr>
        <w:ind w:left="5580"/>
        <w:jc w:val="both"/>
        <w:rPr>
          <w:bCs/>
          <w:sz w:val="28"/>
        </w:rPr>
      </w:pPr>
      <w:r>
        <w:rPr>
          <w:bCs/>
          <w:sz w:val="28"/>
        </w:rPr>
        <w:t>от 07 ноября 2013 г.   № 53</w:t>
      </w:r>
    </w:p>
    <w:p w:rsidR="005B787D" w:rsidRDefault="005B787D" w:rsidP="005B787D">
      <w:pPr>
        <w:ind w:left="900"/>
        <w:jc w:val="both"/>
        <w:rPr>
          <w:bCs/>
          <w:sz w:val="28"/>
        </w:rPr>
      </w:pPr>
    </w:p>
    <w:p w:rsidR="005B787D" w:rsidRDefault="005B787D" w:rsidP="005B787D"/>
    <w:p w:rsidR="005B787D" w:rsidRDefault="005B787D" w:rsidP="005B787D"/>
    <w:p w:rsidR="005B787D" w:rsidRPr="005B787D" w:rsidRDefault="005B787D" w:rsidP="005B787D">
      <w:pPr>
        <w:jc w:val="both"/>
        <w:rPr>
          <w:sz w:val="28"/>
        </w:rPr>
      </w:pPr>
    </w:p>
    <w:p w:rsidR="005B787D" w:rsidRPr="005B787D" w:rsidRDefault="005B787D" w:rsidP="005B787D">
      <w:pPr>
        <w:jc w:val="center"/>
        <w:rPr>
          <w:sz w:val="28"/>
        </w:rPr>
      </w:pPr>
      <w:r w:rsidRPr="005B787D">
        <w:rPr>
          <w:sz w:val="28"/>
        </w:rPr>
        <w:t>СОСТАВ</w:t>
      </w:r>
    </w:p>
    <w:p w:rsidR="005B787D" w:rsidRPr="005B787D" w:rsidRDefault="005B787D" w:rsidP="005B787D">
      <w:pPr>
        <w:jc w:val="center"/>
        <w:rPr>
          <w:bCs/>
          <w:sz w:val="28"/>
        </w:rPr>
      </w:pPr>
      <w:r w:rsidRPr="005B787D">
        <w:rPr>
          <w:sz w:val="28"/>
        </w:rPr>
        <w:t xml:space="preserve">комиссии по предупреждению и ликвидации чрезвычайных </w:t>
      </w:r>
      <w:r w:rsidRPr="005B787D">
        <w:rPr>
          <w:sz w:val="28"/>
        </w:rPr>
        <w:br/>
        <w:t>ситуаций и обеспечению пожарной безопасности</w:t>
      </w:r>
    </w:p>
    <w:p w:rsidR="005B787D" w:rsidRDefault="005B787D" w:rsidP="005B787D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</w:t>
      </w:r>
    </w:p>
    <w:p w:rsidR="005B787D" w:rsidRDefault="005B787D" w:rsidP="005B787D">
      <w:pPr>
        <w:jc w:val="both"/>
        <w:rPr>
          <w:bCs/>
          <w:sz w:val="28"/>
        </w:rPr>
      </w:pPr>
    </w:p>
    <w:p w:rsidR="005B787D" w:rsidRPr="00922B1E" w:rsidRDefault="005B787D" w:rsidP="005B787D">
      <w:pPr>
        <w:pStyle w:val="a3"/>
        <w:widowControl w:val="0"/>
        <w:numPr>
          <w:ilvl w:val="0"/>
          <w:numId w:val="1"/>
        </w:numPr>
        <w:tabs>
          <w:tab w:val="left" w:pos="0"/>
          <w:tab w:val="num" w:pos="426"/>
        </w:tabs>
        <w:spacing w:after="0"/>
        <w:jc w:val="both"/>
        <w:rPr>
          <w:sz w:val="28"/>
          <w:szCs w:val="28"/>
        </w:rPr>
      </w:pPr>
      <w:r w:rsidRPr="00922B1E">
        <w:rPr>
          <w:sz w:val="28"/>
          <w:szCs w:val="28"/>
        </w:rPr>
        <w:t xml:space="preserve">Председатель комиссии </w:t>
      </w:r>
      <w:proofErr w:type="gramStart"/>
      <w:r w:rsidRPr="00922B1E">
        <w:rPr>
          <w:sz w:val="28"/>
          <w:szCs w:val="28"/>
        </w:rPr>
        <w:t>–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рмолаев В.В</w:t>
      </w:r>
      <w:r w:rsidRPr="00922B1E">
        <w:rPr>
          <w:sz w:val="28"/>
          <w:szCs w:val="28"/>
        </w:rPr>
        <w:t xml:space="preserve">., глава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922B1E">
        <w:rPr>
          <w:sz w:val="28"/>
          <w:szCs w:val="28"/>
        </w:rPr>
        <w:t xml:space="preserve"> сельсовет</w:t>
      </w:r>
    </w:p>
    <w:p w:rsidR="005B787D" w:rsidRDefault="005B787D" w:rsidP="005B787D">
      <w:pPr>
        <w:numPr>
          <w:ilvl w:val="0"/>
          <w:numId w:val="1"/>
        </w:numPr>
        <w:tabs>
          <w:tab w:val="left" w:pos="0"/>
          <w:tab w:val="num" w:pos="426"/>
        </w:tabs>
        <w:jc w:val="both"/>
        <w:rPr>
          <w:sz w:val="28"/>
        </w:rPr>
      </w:pPr>
      <w:r>
        <w:rPr>
          <w:sz w:val="28"/>
        </w:rPr>
        <w:t xml:space="preserve">Зам. председателя комиссии </w:t>
      </w:r>
      <w:proofErr w:type="spellStart"/>
      <w:r>
        <w:rPr>
          <w:sz w:val="28"/>
        </w:rPr>
        <w:t>Корнилаева</w:t>
      </w:r>
      <w:proofErr w:type="spellEnd"/>
      <w:r>
        <w:rPr>
          <w:sz w:val="28"/>
        </w:rPr>
        <w:t xml:space="preserve"> Т.Б., управляющий делами Администрации сельского поселения.</w:t>
      </w:r>
    </w:p>
    <w:p w:rsidR="005B787D" w:rsidRDefault="005B787D" w:rsidP="005B787D">
      <w:pPr>
        <w:numPr>
          <w:ilvl w:val="0"/>
          <w:numId w:val="1"/>
        </w:numPr>
        <w:tabs>
          <w:tab w:val="left" w:pos="0"/>
          <w:tab w:val="num" w:pos="426"/>
        </w:tabs>
        <w:jc w:val="both"/>
        <w:rPr>
          <w:sz w:val="28"/>
        </w:rPr>
      </w:pPr>
      <w:proofErr w:type="spellStart"/>
      <w:r>
        <w:rPr>
          <w:sz w:val="28"/>
        </w:rPr>
        <w:t>Гаепкулов</w:t>
      </w:r>
      <w:proofErr w:type="spellEnd"/>
      <w:r>
        <w:rPr>
          <w:sz w:val="28"/>
        </w:rPr>
        <w:t xml:space="preserve"> Г.М., монтер АТС</w:t>
      </w:r>
    </w:p>
    <w:p w:rsidR="005B787D" w:rsidRDefault="005B787D" w:rsidP="005B787D">
      <w:pPr>
        <w:numPr>
          <w:ilvl w:val="0"/>
          <w:numId w:val="1"/>
        </w:numPr>
        <w:tabs>
          <w:tab w:val="left" w:pos="0"/>
        </w:tabs>
        <w:jc w:val="both"/>
        <w:rPr>
          <w:sz w:val="28"/>
        </w:rPr>
      </w:pPr>
      <w:r>
        <w:rPr>
          <w:sz w:val="28"/>
        </w:rPr>
        <w:t>Никитин И.А., управляющий ООО «</w:t>
      </w:r>
      <w:proofErr w:type="spellStart"/>
      <w:r>
        <w:rPr>
          <w:sz w:val="28"/>
        </w:rPr>
        <w:t>Агропромбизнес</w:t>
      </w:r>
      <w:proofErr w:type="spellEnd"/>
      <w:r>
        <w:rPr>
          <w:sz w:val="28"/>
        </w:rPr>
        <w:t>»</w:t>
      </w:r>
    </w:p>
    <w:p w:rsidR="005B787D" w:rsidRDefault="005B787D" w:rsidP="005B787D">
      <w:pPr>
        <w:numPr>
          <w:ilvl w:val="0"/>
          <w:numId w:val="1"/>
        </w:num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Исаева Э.Ш., </w:t>
      </w:r>
      <w:proofErr w:type="spellStart"/>
      <w:r>
        <w:rPr>
          <w:sz w:val="28"/>
        </w:rPr>
        <w:t>зав</w:t>
      </w:r>
      <w:proofErr w:type="gramStart"/>
      <w:r>
        <w:rPr>
          <w:sz w:val="28"/>
        </w:rPr>
        <w:t>.Ф</w:t>
      </w:r>
      <w:proofErr w:type="gramEnd"/>
      <w:r>
        <w:rPr>
          <w:sz w:val="28"/>
        </w:rPr>
        <w:t>АП</w:t>
      </w:r>
      <w:proofErr w:type="spellEnd"/>
      <w:r>
        <w:rPr>
          <w:sz w:val="28"/>
        </w:rPr>
        <w:t xml:space="preserve"> с. </w:t>
      </w:r>
      <w:proofErr w:type="spellStart"/>
      <w:r>
        <w:rPr>
          <w:sz w:val="28"/>
        </w:rPr>
        <w:t>Енгалышево</w:t>
      </w:r>
      <w:proofErr w:type="spellEnd"/>
    </w:p>
    <w:p w:rsidR="005B787D" w:rsidRDefault="005B787D" w:rsidP="005B787D">
      <w:pPr>
        <w:numPr>
          <w:ilvl w:val="0"/>
          <w:numId w:val="1"/>
        </w:num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Никитина Г.Н., </w:t>
      </w:r>
      <w:proofErr w:type="spellStart"/>
      <w:r>
        <w:rPr>
          <w:sz w:val="28"/>
        </w:rPr>
        <w:t>зав</w:t>
      </w:r>
      <w:proofErr w:type="gramStart"/>
      <w:r>
        <w:rPr>
          <w:sz w:val="28"/>
        </w:rPr>
        <w:t>.Ф</w:t>
      </w:r>
      <w:proofErr w:type="gramEnd"/>
      <w:r>
        <w:rPr>
          <w:sz w:val="28"/>
        </w:rPr>
        <w:t>АП</w:t>
      </w:r>
      <w:proofErr w:type="spellEnd"/>
      <w:r>
        <w:rPr>
          <w:sz w:val="28"/>
        </w:rPr>
        <w:t xml:space="preserve"> с. </w:t>
      </w:r>
      <w:proofErr w:type="spellStart"/>
      <w:r>
        <w:rPr>
          <w:sz w:val="28"/>
        </w:rPr>
        <w:t>Балагушево</w:t>
      </w:r>
      <w:proofErr w:type="spellEnd"/>
    </w:p>
    <w:p w:rsidR="005B787D" w:rsidRDefault="005B787D" w:rsidP="005B787D">
      <w:pPr>
        <w:numPr>
          <w:ilvl w:val="0"/>
          <w:numId w:val="1"/>
        </w:numPr>
        <w:tabs>
          <w:tab w:val="left" w:pos="0"/>
        </w:tabs>
        <w:jc w:val="both"/>
        <w:rPr>
          <w:sz w:val="28"/>
        </w:rPr>
      </w:pPr>
      <w:proofErr w:type="spellStart"/>
      <w:r>
        <w:rPr>
          <w:sz w:val="28"/>
        </w:rPr>
        <w:t>Акбашев</w:t>
      </w:r>
      <w:proofErr w:type="spellEnd"/>
      <w:r>
        <w:rPr>
          <w:sz w:val="28"/>
        </w:rPr>
        <w:t xml:space="preserve"> Р.Р., староста д. </w:t>
      </w:r>
      <w:proofErr w:type="gramStart"/>
      <w:r>
        <w:rPr>
          <w:sz w:val="28"/>
        </w:rPr>
        <w:t>Борискино</w:t>
      </w:r>
      <w:proofErr w:type="gramEnd"/>
    </w:p>
    <w:p w:rsidR="005B787D" w:rsidRDefault="005B787D" w:rsidP="005B787D">
      <w:pPr>
        <w:numPr>
          <w:ilvl w:val="0"/>
          <w:numId w:val="1"/>
        </w:numPr>
        <w:tabs>
          <w:tab w:val="left" w:pos="0"/>
        </w:tabs>
        <w:jc w:val="both"/>
        <w:rPr>
          <w:sz w:val="28"/>
        </w:rPr>
      </w:pPr>
      <w:proofErr w:type="spellStart"/>
      <w:r>
        <w:rPr>
          <w:sz w:val="28"/>
        </w:rPr>
        <w:t>Рузанов</w:t>
      </w:r>
      <w:proofErr w:type="spellEnd"/>
      <w:r>
        <w:rPr>
          <w:sz w:val="28"/>
        </w:rPr>
        <w:t xml:space="preserve"> В.П., староста д. </w:t>
      </w:r>
      <w:proofErr w:type="spellStart"/>
      <w:r>
        <w:rPr>
          <w:sz w:val="28"/>
        </w:rPr>
        <w:t>Лентовка</w:t>
      </w:r>
      <w:proofErr w:type="spellEnd"/>
    </w:p>
    <w:p w:rsidR="005B787D" w:rsidRDefault="005B787D" w:rsidP="005B787D">
      <w:pPr>
        <w:tabs>
          <w:tab w:val="left" w:pos="0"/>
        </w:tabs>
        <w:ind w:left="360"/>
        <w:jc w:val="both"/>
        <w:rPr>
          <w:sz w:val="28"/>
        </w:rPr>
      </w:pPr>
      <w:r>
        <w:rPr>
          <w:sz w:val="28"/>
        </w:rPr>
        <w:t xml:space="preserve">9.  Батыров Ш.У., староста с. </w:t>
      </w:r>
      <w:proofErr w:type="spellStart"/>
      <w:r>
        <w:rPr>
          <w:sz w:val="28"/>
        </w:rPr>
        <w:t>Балагушево</w:t>
      </w:r>
      <w:proofErr w:type="spellEnd"/>
    </w:p>
    <w:p w:rsidR="005B787D" w:rsidRDefault="005B787D" w:rsidP="005B787D">
      <w:pPr>
        <w:tabs>
          <w:tab w:val="left" w:pos="0"/>
        </w:tabs>
        <w:ind w:left="360"/>
        <w:jc w:val="both"/>
        <w:rPr>
          <w:sz w:val="28"/>
        </w:rPr>
      </w:pPr>
      <w:r>
        <w:rPr>
          <w:sz w:val="28"/>
        </w:rPr>
        <w:t xml:space="preserve">10.Сайфуллин А.Х., староста д. </w:t>
      </w:r>
      <w:proofErr w:type="spellStart"/>
      <w:r>
        <w:rPr>
          <w:sz w:val="28"/>
        </w:rPr>
        <w:t>Сабурово</w:t>
      </w:r>
      <w:proofErr w:type="spellEnd"/>
    </w:p>
    <w:p w:rsidR="005B787D" w:rsidRDefault="005B787D" w:rsidP="005B787D">
      <w:pPr>
        <w:tabs>
          <w:tab w:val="left" w:pos="0"/>
        </w:tabs>
        <w:ind w:left="360"/>
        <w:jc w:val="both"/>
        <w:rPr>
          <w:sz w:val="28"/>
        </w:rPr>
      </w:pPr>
      <w:r>
        <w:rPr>
          <w:sz w:val="28"/>
        </w:rPr>
        <w:t xml:space="preserve">11.Потапова И.Н., директор МБОУ СОШ с. </w:t>
      </w:r>
      <w:proofErr w:type="spellStart"/>
      <w:r>
        <w:rPr>
          <w:sz w:val="28"/>
        </w:rPr>
        <w:t>Енгалышево</w:t>
      </w:r>
      <w:proofErr w:type="spellEnd"/>
    </w:p>
    <w:p w:rsidR="005B787D" w:rsidRDefault="005B787D" w:rsidP="005B787D">
      <w:pPr>
        <w:tabs>
          <w:tab w:val="left" w:pos="0"/>
        </w:tabs>
        <w:ind w:left="360"/>
        <w:jc w:val="both"/>
        <w:rPr>
          <w:sz w:val="28"/>
        </w:rPr>
      </w:pPr>
    </w:p>
    <w:p w:rsidR="005B787D" w:rsidRDefault="005B787D" w:rsidP="005B787D">
      <w:pPr>
        <w:tabs>
          <w:tab w:val="left" w:pos="0"/>
        </w:tabs>
        <w:ind w:left="360"/>
        <w:jc w:val="both"/>
        <w:rPr>
          <w:sz w:val="28"/>
        </w:rPr>
      </w:pPr>
    </w:p>
    <w:p w:rsidR="005B787D" w:rsidRDefault="005B787D" w:rsidP="005B787D">
      <w:pPr>
        <w:tabs>
          <w:tab w:val="left" w:pos="0"/>
        </w:tabs>
        <w:ind w:left="360"/>
        <w:jc w:val="both"/>
        <w:rPr>
          <w:sz w:val="28"/>
        </w:rPr>
      </w:pPr>
    </w:p>
    <w:p w:rsidR="005B787D" w:rsidRDefault="005B787D" w:rsidP="005B787D"/>
    <w:p w:rsidR="00D3134A" w:rsidRDefault="00D3134A"/>
    <w:sectPr w:rsidR="00D3134A" w:rsidSect="005B787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0CB8"/>
    <w:multiLevelType w:val="multilevel"/>
    <w:tmpl w:val="4586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B787D"/>
    <w:rsid w:val="005B787D"/>
    <w:rsid w:val="00D3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8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B787D"/>
    <w:pPr>
      <w:keepNext/>
      <w:shd w:val="clear" w:color="auto" w:fill="FFFFFF"/>
      <w:spacing w:before="240"/>
      <w:ind w:right="48"/>
      <w:jc w:val="both"/>
      <w:outlineLvl w:val="2"/>
    </w:pPr>
    <w:rPr>
      <w:b/>
      <w:bCs/>
      <w:spacing w:val="-1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8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787D"/>
    <w:rPr>
      <w:rFonts w:ascii="Times New Roman" w:eastAsia="Times New Roman" w:hAnsi="Times New Roman" w:cs="Times New Roman"/>
      <w:b/>
      <w:bCs/>
      <w:spacing w:val="-12"/>
      <w:sz w:val="26"/>
      <w:szCs w:val="26"/>
      <w:shd w:val="clear" w:color="auto" w:fill="FFFFFF"/>
      <w:lang w:eastAsia="ru-RU"/>
    </w:rPr>
  </w:style>
  <w:style w:type="paragraph" w:styleId="a3">
    <w:name w:val="Body Text"/>
    <w:basedOn w:val="a"/>
    <w:link w:val="a4"/>
    <w:rsid w:val="005B787D"/>
    <w:pPr>
      <w:spacing w:after="120"/>
    </w:pPr>
  </w:style>
  <w:style w:type="character" w:customStyle="1" w:styleId="a4">
    <w:name w:val="Основной текст Знак"/>
    <w:basedOn w:val="a0"/>
    <w:link w:val="a3"/>
    <w:rsid w:val="005B7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B78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B7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5B78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B7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78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8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1207</Words>
  <Characters>6884</Characters>
  <Application>Microsoft Office Word</Application>
  <DocSecurity>0</DocSecurity>
  <Lines>57</Lines>
  <Paragraphs>16</Paragraphs>
  <ScaleCrop>false</ScaleCrop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2013-11-20T09:23:00Z</dcterms:created>
  <dcterms:modified xsi:type="dcterms:W3CDTF">2013-11-20T09:27:00Z</dcterms:modified>
</cp:coreProperties>
</file>